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Pr="00D90C06" w:rsidRDefault="00191C2C">
      <w:pPr>
        <w:spacing w:line="360" w:lineRule="auto"/>
        <w:ind w:firstLineChars="200" w:firstLine="480"/>
        <w:rPr>
          <w:kern w:val="0"/>
          <w:sz w:val="24"/>
        </w:rPr>
      </w:pPr>
      <w:bookmarkStart w:id="0" w:name="_Hlk520380463"/>
    </w:p>
    <w:p w:rsidR="00191C2C" w:rsidRPr="00D90C06" w:rsidRDefault="000A5764">
      <w:pPr>
        <w:adjustRightInd w:val="0"/>
        <w:snapToGrid w:val="0"/>
        <w:spacing w:line="600" w:lineRule="auto"/>
        <w:ind w:left="1600" w:hangingChars="500" w:hanging="1600"/>
        <w:jc w:val="left"/>
        <w:rPr>
          <w:rFonts w:ascii="华文中宋" w:eastAsia="华文中宋" w:hAnsi="华文中宋"/>
          <w:sz w:val="32"/>
          <w:szCs w:val="32"/>
        </w:rPr>
      </w:pPr>
      <w:r w:rsidRPr="00D90C06">
        <w:rPr>
          <w:rFonts w:ascii="华文中宋" w:eastAsia="华文中宋" w:hAnsi="华文中宋" w:hint="eastAsia"/>
          <w:sz w:val="32"/>
          <w:szCs w:val="32"/>
        </w:rPr>
        <w:t>项目名称：</w:t>
      </w:r>
      <w:r w:rsidR="00D90C06" w:rsidRPr="00D90C06">
        <w:rPr>
          <w:rFonts w:ascii="华文中宋" w:eastAsia="华文中宋" w:hAnsi="华文中宋" w:hint="eastAsia"/>
          <w:sz w:val="32"/>
          <w:szCs w:val="32"/>
        </w:rPr>
        <w:t>“以特区立法促进深圳社会信用体系建设研究”课题研究</w:t>
      </w:r>
    </w:p>
    <w:p w:rsidR="00191C2C" w:rsidRPr="00D90C06" w:rsidRDefault="000A5764">
      <w:pPr>
        <w:adjustRightInd w:val="0"/>
        <w:snapToGrid w:val="0"/>
        <w:spacing w:line="600" w:lineRule="auto"/>
        <w:ind w:left="1600" w:hangingChars="500" w:hanging="1600"/>
        <w:jc w:val="left"/>
        <w:rPr>
          <w:rFonts w:ascii="华文中宋" w:eastAsia="华文中宋" w:hAnsi="华文中宋"/>
          <w:sz w:val="32"/>
          <w:szCs w:val="32"/>
        </w:rPr>
      </w:pPr>
      <w:r w:rsidRPr="00D90C06">
        <w:rPr>
          <w:rFonts w:ascii="华文中宋" w:eastAsia="华文中宋" w:hAnsi="华文中宋" w:hint="eastAsia"/>
          <w:sz w:val="32"/>
          <w:szCs w:val="32"/>
        </w:rPr>
        <w:t>项目编号：</w:t>
      </w:r>
      <w:r w:rsidR="00D90C06" w:rsidRPr="00D90C06">
        <w:rPr>
          <w:rFonts w:ascii="华文中宋" w:eastAsia="华文中宋" w:hAnsi="华文中宋"/>
          <w:sz w:val="32"/>
          <w:szCs w:val="32"/>
        </w:rPr>
        <w:t>RNX2021233ZC-SZSF</w:t>
      </w:r>
    </w:p>
    <w:p w:rsidR="00191C2C" w:rsidRPr="00D90C06" w:rsidRDefault="000A5764">
      <w:pPr>
        <w:adjustRightInd w:val="0"/>
        <w:snapToGrid w:val="0"/>
        <w:spacing w:line="600" w:lineRule="auto"/>
        <w:ind w:left="1600" w:hangingChars="500" w:hanging="1600"/>
        <w:jc w:val="left"/>
        <w:rPr>
          <w:rFonts w:ascii="华文中宋" w:eastAsia="华文中宋" w:hAnsi="华文中宋"/>
          <w:sz w:val="32"/>
          <w:szCs w:val="32"/>
        </w:rPr>
      </w:pPr>
      <w:r w:rsidRPr="00D90C06">
        <w:rPr>
          <w:rFonts w:ascii="华文中宋" w:eastAsia="华文中宋" w:hAnsi="华文中宋" w:hint="eastAsia"/>
          <w:sz w:val="32"/>
          <w:szCs w:val="32"/>
        </w:rPr>
        <w:t>招标方式：公开招标</w:t>
      </w:r>
    </w:p>
    <w:p w:rsidR="00191C2C" w:rsidRPr="00D90C06" w:rsidRDefault="000A5764">
      <w:pPr>
        <w:adjustRightInd w:val="0"/>
        <w:snapToGrid w:val="0"/>
        <w:spacing w:line="600" w:lineRule="auto"/>
        <w:ind w:left="1600" w:hangingChars="500" w:hanging="1600"/>
        <w:jc w:val="left"/>
        <w:rPr>
          <w:rFonts w:ascii="华文中宋" w:eastAsia="华文中宋" w:hAnsi="华文中宋"/>
          <w:sz w:val="32"/>
          <w:szCs w:val="32"/>
        </w:rPr>
      </w:pPr>
      <w:r w:rsidRPr="00D90C06">
        <w:rPr>
          <w:rFonts w:ascii="华文中宋" w:eastAsia="华文中宋" w:hAnsi="华文中宋" w:hint="eastAsia"/>
          <w:sz w:val="32"/>
          <w:szCs w:val="32"/>
        </w:rPr>
        <w:t>采购人名称：</w:t>
      </w:r>
      <w:r w:rsidR="00D90C06" w:rsidRPr="00D90C06">
        <w:rPr>
          <w:rFonts w:ascii="华文中宋" w:eastAsia="华文中宋" w:hAnsi="华文中宋" w:hint="eastAsia"/>
          <w:sz w:val="32"/>
          <w:szCs w:val="32"/>
        </w:rPr>
        <w:t>深圳市司法局</w:t>
      </w:r>
    </w:p>
    <w:p w:rsidR="00191C2C" w:rsidRDefault="00191C2C"/>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D90C06" w:rsidRDefault="000A5764">
      <w:pPr>
        <w:widowControl/>
        <w:spacing w:after="100" w:afterAutospacing="1"/>
        <w:rPr>
          <w:rFonts w:ascii="新宋体" w:eastAsia="新宋体" w:hAnsi="新宋体"/>
        </w:rPr>
      </w:pPr>
      <w:r w:rsidRPr="00D90C06">
        <w:rPr>
          <w:rFonts w:ascii="新宋体" w:eastAsia="新宋体" w:hAnsi="新宋体"/>
        </w:rPr>
        <w:t xml:space="preserve">项目编号： </w:t>
      </w:r>
      <w:r w:rsidR="00D90C06" w:rsidRPr="00D90C06">
        <w:rPr>
          <w:rFonts w:ascii="新宋体" w:eastAsia="新宋体" w:hAnsi="新宋体"/>
        </w:rPr>
        <w:t>RNX2021233ZC-SZSF</w:t>
      </w:r>
    </w:p>
    <w:p w:rsidR="00191C2C" w:rsidRPr="00D90C06" w:rsidRDefault="000A5764">
      <w:pPr>
        <w:widowControl/>
        <w:spacing w:after="100" w:afterAutospacing="1"/>
        <w:rPr>
          <w:rFonts w:ascii="新宋体" w:eastAsia="新宋体" w:hAnsi="新宋体"/>
        </w:rPr>
      </w:pPr>
      <w:r w:rsidRPr="00D90C06">
        <w:rPr>
          <w:rFonts w:ascii="新宋体" w:eastAsia="新宋体" w:hAnsi="新宋体"/>
        </w:rPr>
        <w:t>项目名称：</w:t>
      </w:r>
      <w:r w:rsidR="00D90C06" w:rsidRPr="00D90C06">
        <w:rPr>
          <w:rFonts w:ascii="新宋体" w:eastAsia="新宋体" w:hAnsi="新宋体" w:hint="eastAsia"/>
        </w:rPr>
        <w:t xml:space="preserve"> “以特区立法促进深圳社会信用体系建设研究”课题研究</w:t>
      </w:r>
    </w:p>
    <w:p w:rsidR="00191C2C" w:rsidRPr="00D90C06" w:rsidRDefault="000A5764">
      <w:pPr>
        <w:widowControl/>
        <w:spacing w:after="100" w:afterAutospacing="1"/>
        <w:rPr>
          <w:rFonts w:ascii="新宋体" w:eastAsia="新宋体" w:hAnsi="新宋体"/>
        </w:rPr>
      </w:pPr>
      <w:r w:rsidRPr="00D90C06">
        <w:rPr>
          <w:rFonts w:ascii="新宋体" w:eastAsia="新宋体" w:hAnsi="新宋体"/>
        </w:rPr>
        <w:t xml:space="preserve">包   </w:t>
      </w:r>
      <w:r w:rsidRPr="00D90C06">
        <w:rPr>
          <w:rFonts w:ascii="新宋体" w:eastAsia="新宋体" w:hAnsi="新宋体" w:hint="eastAsia"/>
        </w:rPr>
        <w:t xml:space="preserve"> </w:t>
      </w:r>
      <w:r w:rsidRPr="00D90C06">
        <w:rPr>
          <w:rFonts w:ascii="新宋体" w:eastAsia="新宋体" w:hAnsi="新宋体"/>
        </w:rPr>
        <w:t xml:space="preserve">号： </w:t>
      </w:r>
      <w:r w:rsidRPr="00D90C06">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40</w:t>
                  </w:r>
                </w:p>
              </w:tc>
            </w:tr>
            <w:tr w:rsidR="00191C2C">
              <w:trPr>
                <w:trHeight w:val="63"/>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1485"/>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191C2C" w:rsidRDefault="00D90C06">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针对本项目的需求制定实施方案，包括：项目研究目标、。研究内容、重点难点问题、研究方法、项目团队成员以及进度安排等。评审内容：</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（1）项目实施方案内容全面、具体；</w:t>
                  </w:r>
                </w:p>
                <w:p w:rsidR="00D90C06" w:rsidRPr="00BC19F4" w:rsidRDefault="00D90C06" w:rsidP="00D90C06">
                  <w:pPr>
                    <w:rPr>
                      <w:rFonts w:ascii="新宋体" w:eastAsia="新宋体" w:hAnsi="新宋体"/>
                      <w:szCs w:val="21"/>
                    </w:rPr>
                  </w:pPr>
                  <w:r w:rsidRPr="00D90C06">
                    <w:rPr>
                      <w:rFonts w:ascii="新宋体" w:eastAsia="新宋体" w:hAnsi="新宋体" w:hint="eastAsia"/>
                      <w:szCs w:val="21"/>
                    </w:rPr>
                    <w:t>（2）项目实施方案内容针对性强，重难点</w:t>
                  </w:r>
                  <w:r w:rsidRPr="00BC19F4">
                    <w:rPr>
                      <w:rFonts w:ascii="新宋体" w:eastAsia="新宋体" w:hAnsi="新宋体" w:hint="eastAsia"/>
                      <w:szCs w:val="21"/>
                    </w:rPr>
                    <w:t>分析合理；</w:t>
                  </w:r>
                </w:p>
                <w:p w:rsidR="00D90C06" w:rsidRPr="00BC19F4" w:rsidRDefault="00D90C06" w:rsidP="00D90C06">
                  <w:pPr>
                    <w:rPr>
                      <w:rFonts w:ascii="新宋体" w:eastAsia="新宋体" w:hAnsi="新宋体"/>
                      <w:szCs w:val="21"/>
                    </w:rPr>
                  </w:pPr>
                  <w:r w:rsidRPr="00BC19F4">
                    <w:rPr>
                      <w:rFonts w:ascii="新宋体" w:eastAsia="新宋体" w:hAnsi="新宋体" w:hint="eastAsia"/>
                      <w:szCs w:val="21"/>
                    </w:rPr>
                    <w:t>（3）项目实施方案工作进度合理、可操作、可实施性强；</w:t>
                  </w:r>
                </w:p>
                <w:p w:rsidR="00D90C06" w:rsidRPr="00BC19F4" w:rsidRDefault="00D90C06" w:rsidP="00D90C06">
                  <w:pPr>
                    <w:rPr>
                      <w:rFonts w:ascii="新宋体" w:eastAsia="新宋体" w:hAnsi="新宋体"/>
                      <w:szCs w:val="21"/>
                    </w:rPr>
                  </w:pPr>
                  <w:r w:rsidRPr="00BC19F4">
                    <w:rPr>
                      <w:rFonts w:ascii="新宋体" w:eastAsia="新宋体" w:hAnsi="新宋体" w:hint="eastAsia"/>
                      <w:szCs w:val="21"/>
                    </w:rPr>
                    <w:t>（4）项目配备人员充足；</w:t>
                  </w:r>
                </w:p>
                <w:p w:rsidR="00191C2C" w:rsidRDefault="00D90C06" w:rsidP="00D90C06">
                  <w:pPr>
                    <w:rPr>
                      <w:rFonts w:ascii="新宋体" w:eastAsia="新宋体" w:hAnsi="新宋体"/>
                      <w:b/>
                      <w:i/>
                      <w:szCs w:val="21"/>
                      <w:u w:val="single"/>
                    </w:rPr>
                  </w:pPr>
                  <w:r w:rsidRPr="00D90C06">
                    <w:rPr>
                      <w:rFonts w:ascii="新宋体" w:eastAsia="新宋体" w:hAnsi="新宋体" w:hint="eastAsia"/>
                      <w:szCs w:val="21"/>
                    </w:rPr>
                    <w:t>同时满足以上四项要求得10分，同时满足以上三项要求得7.5分，同时满足以上二项要求得5分，满足以上一项要求得2.5分，其它情况不得分。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D90C06">
                  <w:pPr>
                    <w:rPr>
                      <w:rFonts w:ascii="新宋体" w:eastAsia="新宋体" w:hAnsi="新宋体"/>
                      <w:szCs w:val="21"/>
                    </w:rPr>
                  </w:pPr>
                  <w:r w:rsidRPr="00D90C06">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191C2C" w:rsidRDefault="00D90C06">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针对本项目的需求制定项目重点难点分析、应对措施及相关的合理化建议，包括：对工作重点、工作难点的分析，解决重点、难点问题的方案措施和建议等。</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评分标准：</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（1）项目重点难点分析、应对措施及相关的合理化建议内容全面；</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（2）项目重点难点分析、应对措施及相关的合理化建议内容具体；</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（3）项目重点难点分析、应对措施及相关的合理化建议内容针对性强；</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（4）项目重点难点分析、应对措施及相关的合理化建议内容科学合理；</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（5）项目重点难点分析、应对措施及相关的合理化建议内容可操作性强；</w:t>
                  </w:r>
                </w:p>
                <w:p w:rsidR="00191C2C" w:rsidRDefault="00D90C06" w:rsidP="00D90C06">
                  <w:pPr>
                    <w:rPr>
                      <w:rFonts w:ascii="新宋体" w:eastAsia="新宋体" w:hAnsi="新宋体"/>
                      <w:szCs w:val="21"/>
                    </w:rPr>
                  </w:pPr>
                  <w:r w:rsidRPr="00D90C06">
                    <w:rPr>
                      <w:rFonts w:ascii="新宋体" w:eastAsia="新宋体" w:hAnsi="新宋体" w:hint="eastAsia"/>
                      <w:szCs w:val="21"/>
                    </w:rPr>
                    <w:t>满足以上五项要求得10分，满足以上四项要求得8分，满足以上三项要求得6分，满足以上两项要求得4分，满足</w:t>
                  </w:r>
                  <w:r w:rsidRPr="00D90C06">
                    <w:rPr>
                      <w:rFonts w:ascii="新宋体" w:eastAsia="新宋体" w:hAnsi="新宋体" w:hint="eastAsia"/>
                      <w:szCs w:val="21"/>
                    </w:rPr>
                    <w:lastRenderedPageBreak/>
                    <w:t>以上一项要求得2分，其它情况不得分。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D90C06">
                  <w:pPr>
                    <w:rPr>
                      <w:rFonts w:ascii="新宋体" w:eastAsia="新宋体" w:hAnsi="新宋体"/>
                      <w:szCs w:val="21"/>
                    </w:rPr>
                  </w:pPr>
                  <w:r w:rsidRPr="00D90C06">
                    <w:rPr>
                      <w:rFonts w:ascii="新宋体" w:eastAsia="新宋体" w:hAnsi="新宋体" w:hint="eastAsia"/>
                      <w:szCs w:val="21"/>
                    </w:rPr>
                    <w:t>质量（完成时间、安全）保障措施及方案</w:t>
                  </w:r>
                </w:p>
              </w:tc>
              <w:tc>
                <w:tcPr>
                  <w:tcW w:w="930" w:type="dxa"/>
                  <w:tcBorders>
                    <w:top w:val="single" w:sz="4" w:space="0" w:color="auto"/>
                    <w:left w:val="single" w:sz="4" w:space="0" w:color="auto"/>
                    <w:bottom w:val="single" w:sz="4" w:space="0" w:color="auto"/>
                    <w:right w:val="single" w:sz="4" w:space="0" w:color="auto"/>
                  </w:tcBorders>
                </w:tcPr>
                <w:p w:rsidR="00191C2C" w:rsidRDefault="00D90C06">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针对本项目的需求制定质量保障措施及方案，包括：项目进度计划、质量和进度保障措施等。</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评分标准：</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（1）质量保障措施及方案内容全面；</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（2）质量保障措施及方案内容具体；</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（3）质量保障措施及方案内容科学合理；</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（4）质量保障措施及方案内容可操作性强；</w:t>
                  </w:r>
                </w:p>
                <w:p w:rsidR="00191C2C" w:rsidRDefault="00D90C06" w:rsidP="00D90C06">
                  <w:pPr>
                    <w:rPr>
                      <w:rFonts w:ascii="新宋体" w:eastAsia="新宋体" w:hAnsi="新宋体"/>
                      <w:szCs w:val="21"/>
                    </w:rPr>
                  </w:pPr>
                  <w:r w:rsidRPr="00D90C06">
                    <w:rPr>
                      <w:rFonts w:ascii="新宋体" w:eastAsia="新宋体" w:hAnsi="新宋体" w:hint="eastAsia"/>
                      <w:szCs w:val="21"/>
                    </w:rPr>
                    <w:t>满足以上四项要求得10分，满足以上三项要求得7.5分，满足以上两项要求得5分，满足以上一项要求得2.5分，其它情况不得分。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D90C06">
                  <w:pPr>
                    <w:rPr>
                      <w:rFonts w:ascii="新宋体" w:eastAsia="新宋体" w:hAnsi="新宋体"/>
                      <w:szCs w:val="21"/>
                    </w:rPr>
                  </w:pPr>
                  <w:r w:rsidRPr="00D90C06">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针对本项目的需求制定项目完成（服务期满）后的服务承诺。</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评分标准：</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（1）项目完成（服务期满）后的服务承诺内容全面；</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（2）项目完成（服务期满）后的服务承诺内容具体；</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（3）项目完成（服务期满）后的服务承诺内容科学合理；</w:t>
                  </w:r>
                </w:p>
                <w:p w:rsidR="00191C2C" w:rsidRDefault="00D90C06" w:rsidP="00D90C06">
                  <w:pPr>
                    <w:rPr>
                      <w:rFonts w:ascii="新宋体" w:eastAsia="新宋体" w:hAnsi="新宋体"/>
                      <w:szCs w:val="21"/>
                    </w:rPr>
                  </w:pPr>
                  <w:r w:rsidRPr="00D90C06">
                    <w:rPr>
                      <w:rFonts w:ascii="新宋体" w:eastAsia="新宋体" w:hAnsi="新宋体" w:hint="eastAsia"/>
                      <w:szCs w:val="21"/>
                    </w:rPr>
                    <w:t>满足以上三项要求得5分，满足以上两项要求得3分，满足以上一项要求得1分，其它情况不得分。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针对本项目的需求制定违约承诺。</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评分标准：</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（1）违约承诺内容全面；</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（2）违约承诺内容具体；</w:t>
                  </w:r>
                </w:p>
                <w:p w:rsidR="00191C2C" w:rsidRDefault="00D90C06" w:rsidP="00D90C06">
                  <w:pPr>
                    <w:rPr>
                      <w:rFonts w:ascii="新宋体" w:eastAsia="新宋体" w:hAnsi="新宋体"/>
                      <w:szCs w:val="21"/>
                    </w:rPr>
                  </w:pPr>
                  <w:r w:rsidRPr="00D90C06">
                    <w:rPr>
                      <w:rFonts w:ascii="新宋体" w:eastAsia="新宋体" w:hAnsi="新宋体" w:hint="eastAsia"/>
                      <w:szCs w:val="21"/>
                    </w:rPr>
                    <w:t>满足以上两项要求得5分，满足以上一项要求得3分，其它情况不得分。</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Default="00D90C06">
                  <w:pPr>
                    <w:jc w:val="center"/>
                    <w:rPr>
                      <w:rFonts w:ascii="新宋体" w:eastAsia="新宋体" w:hAnsi="新宋体"/>
                      <w:b/>
                      <w:szCs w:val="21"/>
                    </w:rPr>
                  </w:pPr>
                  <w:r>
                    <w:rPr>
                      <w:rFonts w:ascii="新宋体" w:eastAsia="新宋体" w:hAnsi="新宋体" w:hint="eastAsia"/>
                      <w:b/>
                      <w:szCs w:val="21"/>
                    </w:rPr>
                    <w:t>32</w:t>
                  </w:r>
                </w:p>
              </w:tc>
            </w:tr>
            <w:tr w:rsidR="00191C2C">
              <w:trPr>
                <w:trHeight w:val="81"/>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D90C06">
                  <w:pPr>
                    <w:rPr>
                      <w:rFonts w:ascii="新宋体" w:eastAsia="新宋体" w:hAnsi="新宋体"/>
                      <w:szCs w:val="21"/>
                    </w:rPr>
                  </w:pPr>
                  <w:r w:rsidRPr="00D90C06">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191C2C" w:rsidRDefault="00D90C06">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（一）评分内容：</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1.具有法学高级职称（含正高、副高）；</w:t>
                  </w:r>
                </w:p>
                <w:p w:rsidR="00D90C06" w:rsidRPr="00BC19F4" w:rsidRDefault="00D90C06" w:rsidP="00D90C06">
                  <w:pPr>
                    <w:rPr>
                      <w:rFonts w:ascii="新宋体" w:eastAsia="新宋体" w:hAnsi="新宋体"/>
                      <w:szCs w:val="21"/>
                    </w:rPr>
                  </w:pPr>
                  <w:r w:rsidRPr="00D90C06">
                    <w:rPr>
                      <w:rFonts w:ascii="新宋体" w:eastAsia="新宋体" w:hAnsi="新宋体" w:hint="eastAsia"/>
                      <w:szCs w:val="21"/>
                    </w:rPr>
                    <w:t>2.有丰富的政府行政机关法律服</w:t>
                  </w:r>
                  <w:r w:rsidRPr="00BC19F4">
                    <w:rPr>
                      <w:rFonts w:ascii="新宋体" w:eastAsia="新宋体" w:hAnsi="新宋体" w:hint="eastAsia"/>
                      <w:szCs w:val="21"/>
                    </w:rPr>
                    <w:t>务经验；</w:t>
                  </w:r>
                </w:p>
                <w:p w:rsidR="00D90C06" w:rsidRPr="00BC19F4" w:rsidRDefault="00D90C06" w:rsidP="00D90C06">
                  <w:pPr>
                    <w:rPr>
                      <w:rFonts w:ascii="新宋体" w:eastAsia="新宋体" w:hAnsi="新宋体"/>
                      <w:szCs w:val="21"/>
                    </w:rPr>
                  </w:pPr>
                  <w:r w:rsidRPr="00BC19F4">
                    <w:rPr>
                      <w:rFonts w:ascii="新宋体" w:eastAsia="新宋体" w:hAnsi="新宋体" w:hint="eastAsia"/>
                      <w:szCs w:val="21"/>
                    </w:rPr>
                    <w:t>3.主持或者参与</w:t>
                  </w:r>
                  <w:proofErr w:type="gramStart"/>
                  <w:r w:rsidRPr="00BC19F4">
                    <w:rPr>
                      <w:rFonts w:ascii="新宋体" w:eastAsia="新宋体" w:hAnsi="新宋体" w:hint="eastAsia"/>
                      <w:szCs w:val="21"/>
                    </w:rPr>
                    <w:t>过立法</w:t>
                  </w:r>
                  <w:proofErr w:type="gramEnd"/>
                  <w:r w:rsidRPr="00BC19F4">
                    <w:rPr>
                      <w:rFonts w:ascii="新宋体" w:eastAsia="新宋体" w:hAnsi="新宋体" w:hint="eastAsia"/>
                      <w:szCs w:val="21"/>
                    </w:rPr>
                    <w:t>调研或者立法项目；</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同时满足以上三项要求得10分，同时满足以上二项要求得6分，满足以上一项要求得3分，其它情况不得分。</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（二）评分依据</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1.法学高级职称（含正高、副高），须提供相关专业技术职称证明或聘任文件复印件，原件备查；</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2.有丰富的政府行政机关法律服务经验，须提供相关证明或聘任文件复印件，原件备查；</w:t>
                  </w:r>
                </w:p>
                <w:p w:rsidR="00D90C06" w:rsidRPr="00D90C06" w:rsidRDefault="00D90C06" w:rsidP="00D90C06">
                  <w:pPr>
                    <w:rPr>
                      <w:rFonts w:ascii="新宋体" w:eastAsia="新宋体" w:hAnsi="新宋体"/>
                      <w:szCs w:val="21"/>
                    </w:rPr>
                  </w:pPr>
                  <w:r w:rsidRPr="00D90C06">
                    <w:rPr>
                      <w:rFonts w:ascii="新宋体" w:eastAsia="新宋体" w:hAnsi="新宋体" w:hint="eastAsia"/>
                      <w:szCs w:val="21"/>
                    </w:rPr>
                    <w:t>3.主持或者参与</w:t>
                  </w:r>
                  <w:proofErr w:type="gramStart"/>
                  <w:r w:rsidRPr="00D90C06">
                    <w:rPr>
                      <w:rFonts w:ascii="新宋体" w:eastAsia="新宋体" w:hAnsi="新宋体" w:hint="eastAsia"/>
                      <w:szCs w:val="21"/>
                    </w:rPr>
                    <w:t>过立法</w:t>
                  </w:r>
                  <w:proofErr w:type="gramEnd"/>
                  <w:r w:rsidRPr="00D90C06">
                    <w:rPr>
                      <w:rFonts w:ascii="新宋体" w:eastAsia="新宋体" w:hAnsi="新宋体" w:hint="eastAsia"/>
                      <w:szCs w:val="21"/>
                    </w:rPr>
                    <w:t>调研或者立法项目，须提供有关证明文件，原件备查。</w:t>
                  </w:r>
                </w:p>
                <w:p w:rsidR="00191C2C" w:rsidRDefault="00D90C06" w:rsidP="00D90C06">
                  <w:pPr>
                    <w:rPr>
                      <w:rFonts w:ascii="新宋体" w:eastAsia="新宋体" w:hAnsi="新宋体"/>
                      <w:szCs w:val="21"/>
                    </w:rPr>
                  </w:pPr>
                  <w:r w:rsidRPr="00D90C06">
                    <w:rPr>
                      <w:rFonts w:ascii="新宋体" w:eastAsia="新宋体" w:hAnsi="新宋体" w:hint="eastAsia"/>
                      <w:szCs w:val="21"/>
                    </w:rPr>
                    <w:t>评分中出现无证明材料或者专家无法凭所提供资料判断是否得分的情况，一律作不得分处理。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254B09">
                  <w:pPr>
                    <w:rPr>
                      <w:rFonts w:ascii="新宋体" w:eastAsia="新宋体" w:hAnsi="新宋体"/>
                      <w:szCs w:val="21"/>
                    </w:rPr>
                  </w:pPr>
                  <w:r w:rsidRPr="00254B09">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191C2C" w:rsidRDefault="00254B09">
                  <w:pPr>
                    <w:rPr>
                      <w:rFonts w:ascii="新宋体" w:eastAsia="新宋体" w:hAnsi="新宋体"/>
                      <w:szCs w:val="21"/>
                    </w:rPr>
                  </w:pPr>
                  <w:r>
                    <w:rPr>
                      <w:rFonts w:ascii="新宋体" w:eastAsia="新宋体" w:hAnsi="新宋体" w:hint="eastAsia"/>
                      <w:szCs w:val="21"/>
                    </w:rPr>
                    <w:t>16</w:t>
                  </w:r>
                </w:p>
              </w:tc>
              <w:tc>
                <w:tcPr>
                  <w:tcW w:w="5553" w:type="dxa"/>
                  <w:tcBorders>
                    <w:top w:val="single" w:sz="4" w:space="0" w:color="auto"/>
                    <w:left w:val="single" w:sz="4" w:space="0" w:color="auto"/>
                    <w:bottom w:val="single" w:sz="4" w:space="0" w:color="auto"/>
                    <w:right w:val="single" w:sz="4" w:space="0" w:color="auto"/>
                  </w:tcBorders>
                </w:tcPr>
                <w:p w:rsidR="00254B09" w:rsidRPr="00254B09" w:rsidRDefault="00254B09" w:rsidP="00254B09">
                  <w:pPr>
                    <w:rPr>
                      <w:rFonts w:ascii="新宋体" w:eastAsia="新宋体" w:hAnsi="新宋体"/>
                      <w:szCs w:val="21"/>
                    </w:rPr>
                  </w:pPr>
                  <w:r w:rsidRPr="00254B09">
                    <w:rPr>
                      <w:rFonts w:ascii="新宋体" w:eastAsia="新宋体" w:hAnsi="新宋体" w:hint="eastAsia"/>
                      <w:szCs w:val="21"/>
                    </w:rPr>
                    <w:t>（一）评分内容：</w:t>
                  </w:r>
                </w:p>
                <w:p w:rsidR="00254B09" w:rsidRPr="00254B09" w:rsidRDefault="00254B09" w:rsidP="00254B09">
                  <w:pPr>
                    <w:rPr>
                      <w:rFonts w:ascii="新宋体" w:eastAsia="新宋体" w:hAnsi="新宋体"/>
                      <w:szCs w:val="21"/>
                    </w:rPr>
                  </w:pPr>
                  <w:r w:rsidRPr="00254B09">
                    <w:rPr>
                      <w:rFonts w:ascii="新宋体" w:eastAsia="新宋体" w:hAnsi="新宋体" w:hint="eastAsia"/>
                      <w:szCs w:val="21"/>
                    </w:rPr>
                    <w:t xml:space="preserve">1.团队成员具有法学类专业硕士及以上学位的，每1人得2.5分，最高得5分； </w:t>
                  </w:r>
                </w:p>
                <w:p w:rsidR="00254B09" w:rsidRPr="00254B09" w:rsidRDefault="00254B09" w:rsidP="00254B09">
                  <w:pPr>
                    <w:rPr>
                      <w:rFonts w:ascii="新宋体" w:eastAsia="新宋体" w:hAnsi="新宋体"/>
                      <w:szCs w:val="21"/>
                    </w:rPr>
                  </w:pPr>
                  <w:r w:rsidRPr="00254B09">
                    <w:rPr>
                      <w:rFonts w:ascii="新宋体" w:eastAsia="新宋体" w:hAnsi="新宋体" w:hint="eastAsia"/>
                      <w:szCs w:val="21"/>
                    </w:rPr>
                    <w:t>2.团队成员具有法学类专业中级职称及以上的，每1人得2.5分，最高得5分；</w:t>
                  </w:r>
                </w:p>
                <w:p w:rsidR="00254B09" w:rsidRPr="00254B09" w:rsidRDefault="00254B09" w:rsidP="00254B09">
                  <w:pPr>
                    <w:rPr>
                      <w:rFonts w:ascii="新宋体" w:eastAsia="新宋体" w:hAnsi="新宋体"/>
                      <w:szCs w:val="21"/>
                    </w:rPr>
                  </w:pPr>
                  <w:r w:rsidRPr="00254B09">
                    <w:rPr>
                      <w:rFonts w:ascii="新宋体" w:eastAsia="新宋体" w:hAnsi="新宋体" w:hint="eastAsia"/>
                      <w:szCs w:val="21"/>
                    </w:rPr>
                    <w:t>3.团队成员以项目负责人身份承担过省部级（含）以上法学研究项目的，每项得3分，最高得6分；</w:t>
                  </w:r>
                </w:p>
                <w:p w:rsidR="00254B09" w:rsidRPr="00254B09" w:rsidRDefault="00254B09" w:rsidP="00254B09">
                  <w:pPr>
                    <w:rPr>
                      <w:rFonts w:ascii="新宋体" w:eastAsia="新宋体" w:hAnsi="新宋体"/>
                      <w:szCs w:val="21"/>
                    </w:rPr>
                  </w:pPr>
                  <w:r w:rsidRPr="00254B09">
                    <w:rPr>
                      <w:rFonts w:ascii="新宋体" w:eastAsia="新宋体" w:hAnsi="新宋体" w:hint="eastAsia"/>
                      <w:szCs w:val="21"/>
                    </w:rPr>
                    <w:t>以上3项累计计分，同</w:t>
                  </w:r>
                  <w:proofErr w:type="gramStart"/>
                  <w:r w:rsidRPr="00254B09">
                    <w:rPr>
                      <w:rFonts w:ascii="新宋体" w:eastAsia="新宋体" w:hAnsi="新宋体" w:hint="eastAsia"/>
                      <w:szCs w:val="21"/>
                    </w:rPr>
                    <w:t>一人员</w:t>
                  </w:r>
                  <w:proofErr w:type="gramEnd"/>
                  <w:r w:rsidRPr="00254B09">
                    <w:rPr>
                      <w:rFonts w:ascii="新宋体" w:eastAsia="新宋体" w:hAnsi="新宋体" w:hint="eastAsia"/>
                      <w:szCs w:val="21"/>
                    </w:rPr>
                    <w:t>满足多项条件的可重复计分。</w:t>
                  </w:r>
                </w:p>
                <w:p w:rsidR="00254B09" w:rsidRPr="00254B09" w:rsidRDefault="00254B09" w:rsidP="00254B09">
                  <w:pPr>
                    <w:rPr>
                      <w:rFonts w:ascii="新宋体" w:eastAsia="新宋体" w:hAnsi="新宋体"/>
                      <w:szCs w:val="21"/>
                    </w:rPr>
                  </w:pPr>
                  <w:r w:rsidRPr="00254B09">
                    <w:rPr>
                      <w:rFonts w:ascii="新宋体" w:eastAsia="新宋体" w:hAnsi="新宋体" w:hint="eastAsia"/>
                      <w:szCs w:val="21"/>
                    </w:rPr>
                    <w:lastRenderedPageBreak/>
                    <w:t>（二）评分依据：</w:t>
                  </w:r>
                </w:p>
                <w:p w:rsidR="00254B09" w:rsidRPr="00254B09" w:rsidRDefault="00254B09" w:rsidP="00254B09">
                  <w:pPr>
                    <w:rPr>
                      <w:rFonts w:ascii="新宋体" w:eastAsia="新宋体" w:hAnsi="新宋体"/>
                      <w:szCs w:val="21"/>
                    </w:rPr>
                  </w:pPr>
                  <w:r w:rsidRPr="00254B09">
                    <w:rPr>
                      <w:rFonts w:ascii="新宋体" w:eastAsia="新宋体" w:hAnsi="新宋体" w:hint="eastAsia"/>
                      <w:szCs w:val="21"/>
                    </w:rPr>
                    <w:t>1.具有法学类专业硕士及以上学位，须提供有关学位证明复印件，原件备查；</w:t>
                  </w:r>
                </w:p>
                <w:p w:rsidR="00254B09" w:rsidRPr="00254B09" w:rsidRDefault="00254B09" w:rsidP="00254B09">
                  <w:pPr>
                    <w:rPr>
                      <w:rFonts w:ascii="新宋体" w:eastAsia="新宋体" w:hAnsi="新宋体"/>
                      <w:szCs w:val="21"/>
                    </w:rPr>
                  </w:pPr>
                  <w:r w:rsidRPr="00254B09">
                    <w:rPr>
                      <w:rFonts w:ascii="新宋体" w:eastAsia="新宋体" w:hAnsi="新宋体" w:hint="eastAsia"/>
                      <w:szCs w:val="21"/>
                    </w:rPr>
                    <w:t>2.具有法学类专业中级职称及以上的，须提供有关专业技术职称证明材料或者聘任文件；</w:t>
                  </w:r>
                </w:p>
                <w:p w:rsidR="00254B09" w:rsidRPr="00254B09" w:rsidRDefault="00254B09" w:rsidP="00254B09">
                  <w:pPr>
                    <w:rPr>
                      <w:rFonts w:ascii="新宋体" w:eastAsia="新宋体" w:hAnsi="新宋体"/>
                      <w:szCs w:val="21"/>
                    </w:rPr>
                  </w:pPr>
                  <w:r w:rsidRPr="00254B09">
                    <w:rPr>
                      <w:rFonts w:ascii="新宋体" w:eastAsia="新宋体" w:hAnsi="新宋体" w:hint="eastAsia"/>
                      <w:szCs w:val="21"/>
                    </w:rPr>
                    <w:t>3.以项目负责人身份承担过省部级（含）以上法学研究项目的，需提供有关关键</w:t>
                  </w:r>
                  <w:proofErr w:type="gramStart"/>
                  <w:r w:rsidRPr="00254B09">
                    <w:rPr>
                      <w:rFonts w:ascii="新宋体" w:eastAsia="新宋体" w:hAnsi="新宋体" w:hint="eastAsia"/>
                      <w:szCs w:val="21"/>
                    </w:rPr>
                    <w:t>页证明</w:t>
                  </w:r>
                  <w:proofErr w:type="gramEnd"/>
                  <w:r w:rsidRPr="00254B09">
                    <w:rPr>
                      <w:rFonts w:ascii="新宋体" w:eastAsia="新宋体" w:hAnsi="新宋体" w:hint="eastAsia"/>
                      <w:szCs w:val="21"/>
                    </w:rPr>
                    <w:t>材料复印件，原件备查。</w:t>
                  </w:r>
                </w:p>
                <w:p w:rsidR="00191C2C" w:rsidRDefault="00254B09" w:rsidP="00254B09">
                  <w:pPr>
                    <w:rPr>
                      <w:rFonts w:ascii="新宋体" w:eastAsia="新宋体" w:hAnsi="新宋体"/>
                      <w:szCs w:val="21"/>
                    </w:rPr>
                  </w:pPr>
                  <w:r w:rsidRPr="00254B09">
                    <w:rPr>
                      <w:rFonts w:ascii="新宋体" w:eastAsia="新宋体" w:hAnsi="新宋体" w:hint="eastAsia"/>
                      <w:szCs w:val="21"/>
                    </w:rPr>
                    <w:t>评分中出现无证明材料或者专家无法凭所提供资料判断是否得分的情况，一律作不得分处理。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254B09">
                  <w:pPr>
                    <w:rPr>
                      <w:rFonts w:ascii="新宋体" w:eastAsia="新宋体" w:hAnsi="新宋体"/>
                      <w:szCs w:val="21"/>
                    </w:rPr>
                  </w:pPr>
                  <w:r w:rsidRPr="00254B09">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191C2C" w:rsidRDefault="00254B09">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191C2C" w:rsidRDefault="00254B09">
                  <w:pPr>
                    <w:rPr>
                      <w:rFonts w:ascii="新宋体" w:eastAsia="新宋体" w:hAnsi="新宋体"/>
                      <w:szCs w:val="21"/>
                    </w:rPr>
                  </w:pPr>
                  <w:r w:rsidRPr="00254B09">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254B09">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191C2C" w:rsidRDefault="00254B09">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vAlign w:val="center"/>
                </w:tcPr>
                <w:p w:rsidR="00254B09" w:rsidRPr="00254B09" w:rsidRDefault="00254B09" w:rsidP="00254B09">
                  <w:pPr>
                    <w:rPr>
                      <w:szCs w:val="21"/>
                    </w:rPr>
                  </w:pPr>
                  <w:r w:rsidRPr="00254B09">
                    <w:rPr>
                      <w:rFonts w:hint="eastAsia"/>
                      <w:szCs w:val="21"/>
                    </w:rPr>
                    <w:t>1.</w:t>
                  </w:r>
                  <w:r w:rsidRPr="00254B09">
                    <w:rPr>
                      <w:rFonts w:hint="eastAsia"/>
                      <w:szCs w:val="21"/>
                    </w:rPr>
                    <w:t>深圳供应商，或非深圳</w:t>
                  </w:r>
                  <w:proofErr w:type="gramStart"/>
                  <w:r w:rsidRPr="00254B09">
                    <w:rPr>
                      <w:rFonts w:hint="eastAsia"/>
                      <w:szCs w:val="21"/>
                    </w:rPr>
                    <w:t>供应商但在</w:t>
                  </w:r>
                  <w:proofErr w:type="gramEnd"/>
                  <w:r w:rsidRPr="00254B09">
                    <w:rPr>
                      <w:rFonts w:hint="eastAsia"/>
                      <w:szCs w:val="21"/>
                    </w:rPr>
                    <w:t>深圳有合法注册的分公司（或售后机构）（分公司的必须提供分公司营业执照扫描件，售后机构必须同时提供售后服务合作合同及售后机构营业执照扫描件作为得分依据，原件备查）的，得</w:t>
                  </w:r>
                  <w:r w:rsidRPr="00254B09">
                    <w:rPr>
                      <w:rFonts w:hint="eastAsia"/>
                      <w:szCs w:val="21"/>
                    </w:rPr>
                    <w:t>3</w:t>
                  </w:r>
                  <w:r w:rsidRPr="00254B09">
                    <w:rPr>
                      <w:rFonts w:hint="eastAsia"/>
                      <w:szCs w:val="21"/>
                    </w:rPr>
                    <w:t>分；否则不得分。</w:t>
                  </w:r>
                </w:p>
                <w:p w:rsidR="00191C2C" w:rsidRDefault="00254B09" w:rsidP="00254B09">
                  <w:pPr>
                    <w:rPr>
                      <w:rFonts w:ascii="新宋体" w:eastAsia="新宋体" w:hAnsi="新宋体"/>
                      <w:szCs w:val="21"/>
                    </w:rPr>
                  </w:pPr>
                  <w:r w:rsidRPr="00254B09">
                    <w:rPr>
                      <w:rFonts w:hint="eastAsia"/>
                      <w:szCs w:val="21"/>
                    </w:rPr>
                    <w:t>2.</w:t>
                  </w:r>
                  <w:r w:rsidRPr="00254B09">
                    <w:rPr>
                      <w:rFonts w:hint="eastAsia"/>
                      <w:szCs w:val="21"/>
                    </w:rPr>
                    <w:t>外地供应商承诺：中标后设立本地经营（服务）网点的，提供承诺文件（格式自定）的，得</w:t>
                  </w:r>
                  <w:r w:rsidRPr="00254B09">
                    <w:rPr>
                      <w:rFonts w:hint="eastAsia"/>
                      <w:szCs w:val="21"/>
                    </w:rPr>
                    <w:t>1.5</w:t>
                  </w:r>
                  <w:r w:rsidRPr="00254B09">
                    <w:rPr>
                      <w:rFonts w:hint="eastAsia"/>
                      <w:szCs w:val="21"/>
                    </w:rPr>
                    <w:t>分；未提供承诺或承诺内容不满足要求均不得分。</w:t>
                  </w:r>
                </w:p>
              </w:tc>
            </w:tr>
            <w:tr w:rsidR="00191C2C">
              <w:trPr>
                <w:trHeight w:val="78"/>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191C2C" w:rsidRDefault="00254B09">
                  <w:pPr>
                    <w:jc w:val="center"/>
                    <w:rPr>
                      <w:rFonts w:ascii="新宋体" w:eastAsia="新宋体" w:hAnsi="新宋体"/>
                      <w:b/>
                      <w:szCs w:val="21"/>
                    </w:rPr>
                  </w:pPr>
                  <w:r>
                    <w:rPr>
                      <w:rFonts w:ascii="新宋体" w:eastAsia="新宋体" w:hAnsi="新宋体" w:hint="eastAsia"/>
                      <w:b/>
                      <w:szCs w:val="21"/>
                    </w:rPr>
                    <w:t>8</w:t>
                  </w:r>
                </w:p>
              </w:tc>
            </w:tr>
            <w:tr w:rsidR="00191C2C">
              <w:trPr>
                <w:trHeight w:val="78"/>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评分准则</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191C2C" w:rsidRDefault="00254B09">
                  <w:pPr>
                    <w:rPr>
                      <w:rFonts w:ascii="新宋体" w:eastAsia="新宋体" w:hAnsi="新宋体" w:cs="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191C2C" w:rsidRDefault="00254B09">
                  <w:pPr>
                    <w:rPr>
                      <w:rFonts w:ascii="新宋体" w:eastAsia="新宋体" w:hAnsi="新宋体" w:cs="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191C2C" w:rsidRDefault="00254B09">
                  <w:pPr>
                    <w:rPr>
                      <w:rFonts w:ascii="新宋体" w:eastAsia="新宋体" w:hAnsi="新宋体"/>
                      <w:szCs w:val="21"/>
                    </w:rPr>
                  </w:pPr>
                  <w:r w:rsidRPr="00254B09">
                    <w:rPr>
                      <w:rFonts w:ascii="新宋体" w:eastAsia="新宋体" w:hAnsi="新宋体" w:hint="eastAsia"/>
                      <w:szCs w:val="21"/>
                    </w:rPr>
                    <w:t>近三年（以投标截止日期为准）在市政府采购中心有履约评价为差的记录，本项不得分，否则，得满分。投标人无需提供任何证明材料，由工作人员向评委会提供相关信息。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191C2C" w:rsidRPr="006D0349" w:rsidRDefault="000A5764" w:rsidP="006D0349">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191C2C" w:rsidRDefault="006D0349">
            <w:pPr>
              <w:spacing w:line="360" w:lineRule="auto"/>
              <w:jc w:val="center"/>
              <w:rPr>
                <w:rFonts w:ascii="新宋体" w:eastAsia="新宋体" w:hAnsi="新宋体"/>
              </w:rPr>
            </w:pPr>
            <w:r w:rsidRPr="006D0349">
              <w:rPr>
                <w:rFonts w:ascii="新宋体" w:eastAsia="新宋体" w:hAnsi="新宋体" w:hint="eastAsia"/>
              </w:rPr>
              <w:t>综合评分法</w:t>
            </w:r>
          </w:p>
        </w:tc>
      </w:tr>
      <w:tr w:rsidR="00191C2C">
        <w:tc>
          <w:tcPr>
            <w:tcW w:w="4264" w:type="dxa"/>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191C2C" w:rsidRDefault="006D0349">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Pr="006D0349">
        <w:rPr>
          <w:rFonts w:ascii="新宋体" w:eastAsia="新宋体" w:hAnsi="新宋体" w:hint="eastAsia"/>
          <w:u w:val="single"/>
        </w:rPr>
        <w:t>10</w:t>
      </w:r>
      <w:r w:rsidR="006D0349">
        <w:rPr>
          <w:rFonts w:ascii="新宋体" w:eastAsia="新宋体" w:hAnsi="新宋体" w:hint="eastAsia"/>
        </w:rPr>
        <w:t>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rPr>
          <w:rFonts w:ascii="新宋体" w:eastAsia="新宋体" w:hAnsi="新宋体"/>
          <w:b/>
        </w:rPr>
      </w:pPr>
    </w:p>
    <w:p w:rsidR="00191C2C" w:rsidRDefault="000A5764">
      <w:pPr>
        <w:widowControl/>
        <w:jc w:val="left"/>
        <w:rPr>
          <w:rFonts w:ascii="新宋体" w:eastAsia="新宋体" w:hAnsi="新宋体"/>
          <w:b/>
        </w:rPr>
      </w:pPr>
      <w:r>
        <w:rPr>
          <w:rFonts w:ascii="新宋体" w:eastAsia="新宋体" w:hAnsi="新宋体"/>
          <w:b/>
        </w:rPr>
        <w:br w:type="page"/>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Pr="00A83217" w:rsidRDefault="000A5764">
            <w:pPr>
              <w:spacing w:line="360" w:lineRule="auto"/>
              <w:rPr>
                <w:rFonts w:ascii="新宋体" w:eastAsia="新宋体" w:hAnsi="新宋体"/>
                <w:szCs w:val="21"/>
              </w:rPr>
            </w:pPr>
            <w:r>
              <w:rPr>
                <w:rFonts w:ascii="新宋体" w:eastAsia="新宋体" w:hAnsi="新宋体" w:hint="eastAsia"/>
                <w:szCs w:val="21"/>
              </w:rPr>
              <w:t>项目概况</w:t>
            </w:r>
            <w:r w:rsidRPr="006D0349">
              <w:rPr>
                <w:rFonts w:ascii="新宋体" w:eastAsia="新宋体" w:hAnsi="新宋体" w:hint="eastAsia"/>
                <w:szCs w:val="21"/>
              </w:rPr>
              <w:t>：</w:t>
            </w:r>
            <w:r w:rsidR="006D0349" w:rsidRPr="006D0349">
              <w:rPr>
                <w:rFonts w:ascii="新宋体" w:eastAsia="新宋体" w:hAnsi="新宋体" w:hint="eastAsia"/>
                <w:szCs w:val="21"/>
                <w:u w:val="single"/>
              </w:rPr>
              <w:t>“以特区立法促进深圳社会信用体系建设研究”课题研究</w:t>
            </w:r>
            <w:r w:rsidRPr="006D0349">
              <w:rPr>
                <w:rFonts w:ascii="新宋体" w:eastAsia="新宋体" w:hAnsi="新宋体" w:hint="eastAsia"/>
                <w:szCs w:val="21"/>
              </w:rPr>
              <w:t>采购项目的潜在投标人应在</w:t>
            </w:r>
            <w:r w:rsidRPr="006D0349">
              <w:rPr>
                <w:rFonts w:ascii="新宋体" w:eastAsia="新宋体" w:hAnsi="新宋体" w:hint="eastAsia"/>
                <w:szCs w:val="21"/>
                <w:u w:val="single"/>
              </w:rPr>
              <w:t>深圳市福田区天安数码</w:t>
            </w:r>
            <w:proofErr w:type="gramStart"/>
            <w:r w:rsidRPr="006D0349">
              <w:rPr>
                <w:rFonts w:ascii="新宋体" w:eastAsia="新宋体" w:hAnsi="新宋体" w:hint="eastAsia"/>
                <w:szCs w:val="21"/>
                <w:u w:val="single"/>
              </w:rPr>
              <w:t>城创新</w:t>
            </w:r>
            <w:proofErr w:type="gramEnd"/>
            <w:r w:rsidRPr="006D0349">
              <w:rPr>
                <w:rFonts w:ascii="新宋体" w:eastAsia="新宋体" w:hAnsi="新宋体" w:hint="eastAsia"/>
                <w:szCs w:val="21"/>
                <w:u w:val="single"/>
              </w:rPr>
              <w:t>科技广场一期B座1210</w:t>
            </w:r>
            <w:r w:rsidRPr="006D0349">
              <w:rPr>
                <w:rFonts w:ascii="新宋体" w:eastAsia="新宋体" w:hAnsi="新宋体" w:hint="eastAsia"/>
                <w:szCs w:val="21"/>
              </w:rPr>
              <w:t>获取</w:t>
            </w:r>
            <w:r>
              <w:rPr>
                <w:rFonts w:ascii="新宋体" w:eastAsia="新宋体" w:hAnsi="新宋体" w:hint="eastAsia"/>
                <w:szCs w:val="21"/>
              </w:rPr>
              <w:t>招标文件，并于</w:t>
            </w:r>
            <w:r w:rsidR="00A83217" w:rsidRPr="00A83217">
              <w:rPr>
                <w:rFonts w:ascii="新宋体" w:eastAsia="新宋体" w:hAnsi="新宋体" w:hint="eastAsia"/>
                <w:szCs w:val="21"/>
                <w:u w:val="single"/>
              </w:rPr>
              <w:t>2021</w:t>
            </w:r>
            <w:r w:rsidRPr="00A83217">
              <w:rPr>
                <w:rFonts w:ascii="新宋体" w:eastAsia="新宋体" w:hAnsi="新宋体" w:hint="eastAsia"/>
                <w:bCs/>
                <w:szCs w:val="21"/>
                <w:u w:val="single"/>
              </w:rPr>
              <w:t>年</w:t>
            </w:r>
            <w:r w:rsidR="001372C1">
              <w:rPr>
                <w:rFonts w:ascii="新宋体" w:eastAsia="新宋体" w:hAnsi="新宋体" w:hint="eastAsia"/>
                <w:bCs/>
                <w:szCs w:val="21"/>
                <w:u w:val="single"/>
              </w:rPr>
              <w:t>11</w:t>
            </w:r>
            <w:r w:rsidRPr="00A83217">
              <w:rPr>
                <w:rFonts w:ascii="新宋体" w:eastAsia="新宋体" w:hAnsi="新宋体" w:hint="eastAsia"/>
                <w:bCs/>
                <w:szCs w:val="21"/>
                <w:u w:val="single"/>
              </w:rPr>
              <w:t>月</w:t>
            </w:r>
            <w:r w:rsidR="001372C1">
              <w:rPr>
                <w:rFonts w:ascii="新宋体" w:eastAsia="新宋体" w:hAnsi="新宋体" w:hint="eastAsia"/>
                <w:bCs/>
                <w:szCs w:val="21"/>
                <w:u w:val="single"/>
              </w:rPr>
              <w:t>04</w:t>
            </w:r>
            <w:r w:rsidRPr="00A83217">
              <w:rPr>
                <w:rFonts w:ascii="新宋体" w:eastAsia="新宋体" w:hAnsi="新宋体" w:hint="eastAsia"/>
                <w:bCs/>
                <w:szCs w:val="21"/>
                <w:u w:val="single"/>
              </w:rPr>
              <w:t>日</w:t>
            </w:r>
            <w:r w:rsidR="00A83217" w:rsidRPr="00A83217">
              <w:rPr>
                <w:rFonts w:ascii="新宋体" w:eastAsia="新宋体" w:hAnsi="新宋体" w:hint="eastAsia"/>
                <w:bCs/>
                <w:szCs w:val="21"/>
                <w:u w:val="single"/>
              </w:rPr>
              <w:t>14</w:t>
            </w:r>
            <w:r w:rsidRPr="00A83217">
              <w:rPr>
                <w:rFonts w:ascii="新宋体" w:eastAsia="新宋体" w:hAnsi="新宋体" w:hint="eastAsia"/>
                <w:bCs/>
                <w:szCs w:val="21"/>
                <w:u w:val="single"/>
              </w:rPr>
              <w:t>：</w:t>
            </w:r>
            <w:r w:rsidR="00A83217" w:rsidRPr="00A83217">
              <w:rPr>
                <w:rFonts w:ascii="新宋体" w:eastAsia="新宋体" w:hAnsi="新宋体" w:hint="eastAsia"/>
                <w:bCs/>
                <w:szCs w:val="21"/>
                <w:u w:val="single"/>
              </w:rPr>
              <w:t>30</w:t>
            </w:r>
            <w:r w:rsidRPr="00A83217">
              <w:rPr>
                <w:rFonts w:ascii="新宋体" w:eastAsia="新宋体" w:hAnsi="新宋体" w:hint="eastAsia"/>
                <w:bCs/>
                <w:szCs w:val="21"/>
                <w:u w:val="single"/>
              </w:rPr>
              <w:t>（</w:t>
            </w:r>
            <w:r w:rsidRPr="00A83217">
              <w:rPr>
                <w:rFonts w:ascii="新宋体" w:eastAsia="新宋体" w:hAnsi="新宋体" w:hint="eastAsia"/>
                <w:bCs/>
                <w:szCs w:val="21"/>
              </w:rPr>
              <w:t>北京时间）前提交响应文件</w:t>
            </w:r>
            <w:r w:rsidRPr="00A83217">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6D0349" w:rsidRPr="006D0349">
              <w:rPr>
                <w:rFonts w:ascii="新宋体" w:eastAsia="新宋体" w:hAnsi="新宋体"/>
                <w:szCs w:val="21"/>
              </w:rPr>
              <w:t>RNX2021233ZC-SZSF</w:t>
            </w:r>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6D0349" w:rsidRPr="006D0349">
              <w:rPr>
                <w:rFonts w:ascii="新宋体" w:eastAsia="新宋体" w:hAnsi="新宋体" w:hint="eastAsia"/>
                <w:szCs w:val="21"/>
              </w:rPr>
              <w:t>“以特区立法促进深圳社会信用体系建设研究”课题研究</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6D0349" w:rsidRPr="006D0349">
              <w:rPr>
                <w:rFonts w:ascii="新宋体" w:eastAsia="新宋体" w:hAnsi="新宋体" w:hint="eastAsia"/>
                <w:szCs w:val="21"/>
              </w:rPr>
              <w:t>人民币180,000.00元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6D0349" w:rsidRPr="006D0349">
              <w:rPr>
                <w:rFonts w:ascii="新宋体" w:eastAsia="新宋体" w:hAnsi="新宋体" w:hint="eastAsia"/>
                <w:szCs w:val="21"/>
              </w:rPr>
              <w:t>人民币180,000.00元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6D0349">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191C2C">
              <w:trPr>
                <w:jc w:val="center"/>
              </w:trPr>
              <w:tc>
                <w:tcPr>
                  <w:tcW w:w="296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191C2C" w:rsidRPr="006D0349">
              <w:trPr>
                <w:jc w:val="center"/>
              </w:trPr>
              <w:tc>
                <w:tcPr>
                  <w:tcW w:w="2966" w:type="dxa"/>
                  <w:shd w:val="clear" w:color="auto" w:fill="auto"/>
                  <w:vAlign w:val="center"/>
                </w:tcPr>
                <w:p w:rsidR="00191C2C" w:rsidRPr="006D0349" w:rsidRDefault="006D0349">
                  <w:pPr>
                    <w:spacing w:line="360" w:lineRule="auto"/>
                    <w:jc w:val="center"/>
                    <w:rPr>
                      <w:rFonts w:ascii="新宋体" w:eastAsia="新宋体" w:hAnsi="新宋体"/>
                      <w:szCs w:val="21"/>
                      <w:u w:val="single"/>
                    </w:rPr>
                  </w:pPr>
                  <w:r w:rsidRPr="006D0349">
                    <w:rPr>
                      <w:rFonts w:ascii="新宋体" w:eastAsia="新宋体" w:hAnsi="新宋体" w:hint="eastAsia"/>
                      <w:szCs w:val="21"/>
                      <w:u w:val="single"/>
                    </w:rPr>
                    <w:t>“以特区立法促进深圳社会信用体系建设研究”课题研究</w:t>
                  </w:r>
                </w:p>
              </w:tc>
              <w:tc>
                <w:tcPr>
                  <w:tcW w:w="1134" w:type="dxa"/>
                  <w:shd w:val="clear" w:color="auto" w:fill="auto"/>
                  <w:vAlign w:val="center"/>
                </w:tcPr>
                <w:p w:rsidR="00191C2C" w:rsidRPr="006D0349" w:rsidRDefault="006D0349">
                  <w:pPr>
                    <w:spacing w:line="360" w:lineRule="auto"/>
                    <w:jc w:val="center"/>
                    <w:rPr>
                      <w:rFonts w:ascii="新宋体" w:eastAsia="新宋体" w:hAnsi="新宋体"/>
                      <w:szCs w:val="21"/>
                      <w:u w:val="single"/>
                    </w:rPr>
                  </w:pPr>
                  <w:r w:rsidRPr="006D0349">
                    <w:rPr>
                      <w:rFonts w:ascii="新宋体" w:eastAsia="新宋体" w:hAnsi="新宋体"/>
                      <w:szCs w:val="21"/>
                      <w:u w:val="single"/>
                    </w:rPr>
                    <w:t>一项</w:t>
                  </w:r>
                </w:p>
              </w:tc>
              <w:tc>
                <w:tcPr>
                  <w:tcW w:w="3686" w:type="dxa"/>
                  <w:shd w:val="clear" w:color="auto" w:fill="auto"/>
                  <w:vAlign w:val="center"/>
                </w:tcPr>
                <w:p w:rsidR="00191C2C" w:rsidRPr="006D0349" w:rsidRDefault="000A5764">
                  <w:pPr>
                    <w:spacing w:line="360" w:lineRule="auto"/>
                    <w:jc w:val="center"/>
                    <w:rPr>
                      <w:rFonts w:ascii="新宋体" w:eastAsia="新宋体" w:hAnsi="新宋体"/>
                      <w:szCs w:val="21"/>
                      <w:u w:val="single"/>
                    </w:rPr>
                  </w:pPr>
                  <w:r w:rsidRPr="006D0349">
                    <w:rPr>
                      <w:rFonts w:ascii="新宋体" w:eastAsia="新宋体" w:hAnsi="新宋体" w:hint="eastAsia"/>
                      <w:szCs w:val="21"/>
                      <w:u w:val="single"/>
                    </w:rPr>
                    <w:t>详见附件内容</w:t>
                  </w:r>
                </w:p>
              </w:tc>
              <w:tc>
                <w:tcPr>
                  <w:tcW w:w="1092" w:type="dxa"/>
                  <w:shd w:val="clear" w:color="auto" w:fill="auto"/>
                  <w:vAlign w:val="center"/>
                </w:tcPr>
                <w:p w:rsidR="00191C2C" w:rsidRPr="006D0349" w:rsidRDefault="00191C2C">
                  <w:pPr>
                    <w:spacing w:line="360" w:lineRule="auto"/>
                    <w:jc w:val="center"/>
                    <w:rPr>
                      <w:rFonts w:ascii="新宋体" w:eastAsia="新宋体" w:hAnsi="新宋体"/>
                      <w:szCs w:val="21"/>
                      <w:u w:val="single"/>
                    </w:rPr>
                  </w:pPr>
                </w:p>
              </w:tc>
            </w:tr>
          </w:tbl>
          <w:p w:rsidR="00191C2C" w:rsidRPr="006D0349" w:rsidRDefault="000A5764">
            <w:pPr>
              <w:spacing w:line="360" w:lineRule="auto"/>
              <w:rPr>
                <w:rFonts w:ascii="新宋体" w:eastAsia="新宋体" w:hAnsi="新宋体"/>
                <w:szCs w:val="21"/>
                <w:u w:val="single"/>
              </w:rPr>
            </w:pPr>
            <w:r w:rsidRPr="006D0349">
              <w:rPr>
                <w:rFonts w:ascii="新宋体" w:eastAsia="新宋体" w:hAnsi="新宋体" w:hint="eastAsia"/>
                <w:szCs w:val="21"/>
              </w:rPr>
              <w:t>6.合同履行期限：</w:t>
            </w:r>
            <w:r w:rsidR="006D0349" w:rsidRPr="006D0349">
              <w:rPr>
                <w:rFonts w:ascii="新宋体" w:eastAsia="新宋体" w:hAnsi="新宋体" w:hint="eastAsia"/>
                <w:szCs w:val="21"/>
              </w:rPr>
              <w:t>自合同签订之日起至2021年12月31日</w:t>
            </w:r>
          </w:p>
          <w:p w:rsidR="00191C2C" w:rsidRPr="006D0349" w:rsidRDefault="000A5764">
            <w:pPr>
              <w:spacing w:line="360" w:lineRule="auto"/>
              <w:rPr>
                <w:rFonts w:ascii="新宋体" w:eastAsia="新宋体" w:hAnsi="新宋体"/>
                <w:szCs w:val="21"/>
              </w:rPr>
            </w:pPr>
            <w:r w:rsidRPr="006D0349">
              <w:rPr>
                <w:rFonts w:ascii="新宋体" w:eastAsia="新宋体" w:hAnsi="新宋体" w:hint="eastAsia"/>
                <w:szCs w:val="21"/>
              </w:rPr>
              <w:t>7.本项目</w:t>
            </w:r>
            <w:r w:rsidR="006D0349" w:rsidRPr="006D0349">
              <w:rPr>
                <w:rFonts w:ascii="新宋体" w:eastAsia="新宋体" w:hAnsi="新宋体" w:hint="eastAsia"/>
                <w:szCs w:val="21"/>
              </w:rPr>
              <w:t>不</w:t>
            </w:r>
            <w:r w:rsidRPr="006D0349">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Pr="006D0349"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Pr="006D0349">
              <w:rPr>
                <w:rFonts w:ascii="新宋体" w:eastAsia="新宋体" w:hAnsi="新宋体" w:hint="eastAsia"/>
              </w:rPr>
              <w:t>：</w:t>
            </w:r>
            <w:r w:rsidR="006D0349" w:rsidRPr="006D0349">
              <w:rPr>
                <w:rFonts w:ascii="新宋体" w:eastAsia="新宋体" w:hAnsi="新宋体" w:hint="eastAsia"/>
              </w:rPr>
              <w:t>无</w:t>
            </w:r>
          </w:p>
          <w:p w:rsidR="00191C2C" w:rsidRDefault="000A5764">
            <w:pPr>
              <w:spacing w:line="360" w:lineRule="auto"/>
              <w:rPr>
                <w:rFonts w:ascii="新宋体" w:eastAsia="新宋体" w:hAnsi="新宋体"/>
              </w:rPr>
            </w:pPr>
            <w:r>
              <w:rPr>
                <w:rFonts w:ascii="新宋体" w:eastAsia="新宋体" w:hAnsi="新宋体" w:hint="eastAsia"/>
              </w:rPr>
              <w:t>（3）</w:t>
            </w:r>
            <w:r w:rsidRPr="006D0349">
              <w:rPr>
                <w:rFonts w:ascii="新宋体" w:eastAsia="新宋体" w:hAnsi="新宋体" w:cs="宋体" w:hint="eastAsia"/>
                <w:kern w:val="0"/>
              </w:rPr>
              <w:t>本项目的特定资格要求：</w:t>
            </w:r>
            <w:r w:rsidR="006D0349" w:rsidRPr="006D0349">
              <w:rPr>
                <w:rFonts w:ascii="新宋体" w:eastAsia="新宋体" w:hAnsi="新宋体" w:cs="宋体" w:hint="eastAsia"/>
                <w:kern w:val="0"/>
              </w:rPr>
              <w:t>无</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A83217">
              <w:rPr>
                <w:rFonts w:ascii="新宋体" w:eastAsia="新宋体" w:hAnsi="新宋体" w:cs="宋体" w:hint="eastAsia"/>
                <w:szCs w:val="21"/>
              </w:rPr>
              <w:t>20</w:t>
            </w:r>
            <w:r w:rsidR="00A83217" w:rsidRPr="00A83217">
              <w:rPr>
                <w:rFonts w:ascii="新宋体" w:eastAsia="新宋体" w:hAnsi="新宋体" w:cs="宋体" w:hint="eastAsia"/>
                <w:szCs w:val="21"/>
              </w:rPr>
              <w:t>21</w:t>
            </w:r>
            <w:r w:rsidRPr="00A83217">
              <w:rPr>
                <w:rFonts w:ascii="新宋体" w:eastAsia="新宋体" w:hAnsi="新宋体"/>
                <w:szCs w:val="21"/>
              </w:rPr>
              <w:t>年</w:t>
            </w:r>
            <w:r w:rsidR="00A83217" w:rsidRPr="00A83217">
              <w:rPr>
                <w:rFonts w:ascii="新宋体" w:eastAsia="新宋体" w:hAnsi="新宋体" w:hint="eastAsia"/>
                <w:szCs w:val="21"/>
              </w:rPr>
              <w:t>10</w:t>
            </w:r>
            <w:r w:rsidRPr="00A83217">
              <w:rPr>
                <w:rFonts w:ascii="新宋体" w:eastAsia="新宋体" w:hAnsi="新宋体"/>
                <w:szCs w:val="21"/>
              </w:rPr>
              <w:t>月</w:t>
            </w:r>
            <w:r w:rsidR="00A83217" w:rsidRPr="00A83217">
              <w:rPr>
                <w:rFonts w:ascii="新宋体" w:eastAsia="新宋体" w:hAnsi="新宋体" w:hint="eastAsia"/>
                <w:szCs w:val="21"/>
              </w:rPr>
              <w:t>13</w:t>
            </w:r>
            <w:r w:rsidRPr="00A83217">
              <w:rPr>
                <w:rFonts w:ascii="新宋体" w:eastAsia="新宋体" w:hAnsi="新宋体"/>
                <w:szCs w:val="21"/>
              </w:rPr>
              <w:t>日</w:t>
            </w:r>
            <w:r w:rsidRPr="00A83217">
              <w:rPr>
                <w:rFonts w:ascii="新宋体" w:eastAsia="新宋体" w:hAnsi="新宋体" w:cs="宋体" w:hint="eastAsia"/>
                <w:szCs w:val="21"/>
              </w:rPr>
              <w:t>起至</w:t>
            </w:r>
            <w:r w:rsidR="00A83217" w:rsidRPr="00A83217">
              <w:rPr>
                <w:rFonts w:ascii="新宋体" w:eastAsia="新宋体" w:hAnsi="新宋体" w:cs="宋体" w:hint="eastAsia"/>
                <w:szCs w:val="21"/>
              </w:rPr>
              <w:t>2021</w:t>
            </w:r>
            <w:r w:rsidRPr="00A83217">
              <w:rPr>
                <w:rFonts w:ascii="新宋体" w:eastAsia="新宋体" w:hAnsi="新宋体"/>
                <w:szCs w:val="21"/>
              </w:rPr>
              <w:t>年</w:t>
            </w:r>
            <w:r w:rsidR="001372C1">
              <w:rPr>
                <w:rFonts w:ascii="新宋体" w:eastAsia="新宋体" w:hAnsi="新宋体" w:hint="eastAsia"/>
                <w:szCs w:val="21"/>
              </w:rPr>
              <w:t>11</w:t>
            </w:r>
            <w:r w:rsidRPr="00A83217">
              <w:rPr>
                <w:rFonts w:ascii="新宋体" w:eastAsia="新宋体" w:hAnsi="新宋体"/>
                <w:szCs w:val="21"/>
              </w:rPr>
              <w:t>月</w:t>
            </w:r>
            <w:r w:rsidR="001372C1">
              <w:rPr>
                <w:rFonts w:ascii="新宋体" w:eastAsia="新宋体" w:hAnsi="新宋体" w:hint="eastAsia"/>
                <w:szCs w:val="21"/>
              </w:rPr>
              <w:t>02</w:t>
            </w:r>
            <w:r w:rsidRPr="00A83217">
              <w:rPr>
                <w:rFonts w:ascii="新宋体" w:eastAsia="新宋体" w:hAnsi="新宋体"/>
                <w:szCs w:val="21"/>
              </w:rPr>
              <w:t>日</w:t>
            </w:r>
            <w:r w:rsidRPr="00A83217">
              <w:rPr>
                <w:rFonts w:ascii="新宋体" w:eastAsia="新宋体" w:hAnsi="新宋体" w:cs="宋体" w:hint="eastAsia"/>
                <w:szCs w:val="21"/>
              </w:rPr>
              <w:t>，每天09:00至12:00，14:00至17：30（北京时间，</w:t>
            </w:r>
            <w:r w:rsidRPr="00A83217">
              <w:rPr>
                <w:rFonts w:ascii="新宋体" w:eastAsia="新宋体" w:hAnsi="新宋体" w:cs="宋体"/>
                <w:szCs w:val="21"/>
              </w:rPr>
              <w:t>法定</w:t>
            </w:r>
            <w:r>
              <w:rPr>
                <w:rFonts w:ascii="新宋体" w:eastAsia="新宋体" w:hAnsi="新宋体" w:cs="宋体"/>
                <w:szCs w:val="21"/>
              </w:rPr>
              <w:t>节假日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Pr="006D0349"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91C2C" w:rsidRPr="006D0349" w:rsidRDefault="000A5764">
            <w:pPr>
              <w:spacing w:line="360" w:lineRule="auto"/>
              <w:rPr>
                <w:rFonts w:ascii="新宋体" w:eastAsia="新宋体" w:hAnsi="新宋体" w:cs="宋体"/>
                <w:szCs w:val="21"/>
              </w:rPr>
            </w:pPr>
            <w:r w:rsidRPr="006D0349">
              <w:rPr>
                <w:rFonts w:ascii="新宋体" w:eastAsia="新宋体" w:hAnsi="新宋体" w:cs="宋体" w:hint="eastAsia"/>
                <w:szCs w:val="21"/>
              </w:rPr>
              <w:t>（1）投标人获取招标文件须提交投标人营业执照复印件并加盖公章，法定代表人授权书；</w:t>
            </w:r>
            <w:r w:rsidRPr="006D0349">
              <w:rPr>
                <w:rFonts w:ascii="新宋体" w:eastAsia="新宋体" w:hAnsi="新宋体" w:cs="宋体"/>
                <w:szCs w:val="21"/>
              </w:rPr>
              <w:t>现场购买或邮购；</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（2）采用汇款方式购买招标文件请汇至以下账户</w:t>
            </w:r>
          </w:p>
          <w:p w:rsidR="00191C2C" w:rsidRDefault="000A5764">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191C2C" w:rsidRDefault="000A5764">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（3）获取招标文件请自带U盘拷贝电子文档；</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w:t>
            </w:r>
            <w:r>
              <w:rPr>
                <w:rFonts w:ascii="新宋体" w:eastAsia="新宋体" w:hAnsi="新宋体" w:cs="宋体" w:hint="eastAsia"/>
                <w:szCs w:val="21"/>
              </w:rPr>
              <w:t>招标文件售价</w:t>
            </w:r>
            <w:r w:rsidRPr="006D0349">
              <w:rPr>
                <w:rFonts w:ascii="新宋体" w:eastAsia="新宋体" w:hAnsi="新宋体" w:cs="宋体" w:hint="eastAsia"/>
                <w:szCs w:val="21"/>
              </w:rPr>
              <w:t>：每套售价</w:t>
            </w:r>
            <w:r w:rsidRPr="006D0349">
              <w:rPr>
                <w:rFonts w:ascii="新宋体" w:eastAsia="新宋体" w:hAnsi="新宋体" w:cs="宋体"/>
                <w:szCs w:val="21"/>
              </w:rPr>
              <w:t>500元</w:t>
            </w:r>
            <w:r w:rsidR="00ED399B" w:rsidRPr="006D0349">
              <w:rPr>
                <w:rFonts w:ascii="新宋体" w:eastAsia="新宋体" w:hAnsi="新宋体" w:cs="宋体" w:hint="eastAsia"/>
                <w:szCs w:val="21"/>
              </w:rPr>
              <w:t>（售后不退）</w:t>
            </w:r>
            <w:r w:rsidRPr="006D0349">
              <w:rPr>
                <w:rFonts w:ascii="新宋体" w:eastAsia="新宋体" w:hAnsi="新宋体" w:cs="宋体"/>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91C2C" w:rsidRPr="00A83217"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A83217" w:rsidRPr="00A83217">
              <w:rPr>
                <w:rFonts w:ascii="新宋体" w:eastAsia="新宋体" w:hAnsi="新宋体" w:cs="宋体" w:hint="eastAsia"/>
                <w:kern w:val="0"/>
                <w:szCs w:val="21"/>
              </w:rPr>
              <w:t>2021</w:t>
            </w:r>
            <w:r w:rsidRPr="00A83217">
              <w:rPr>
                <w:rFonts w:ascii="新宋体" w:eastAsia="新宋体" w:hAnsi="新宋体"/>
                <w:szCs w:val="21"/>
              </w:rPr>
              <w:t>年</w:t>
            </w:r>
            <w:r w:rsidR="001372C1">
              <w:rPr>
                <w:rFonts w:ascii="新宋体" w:eastAsia="新宋体" w:hAnsi="新宋体" w:hint="eastAsia"/>
                <w:szCs w:val="21"/>
              </w:rPr>
              <w:t>11</w:t>
            </w:r>
            <w:r w:rsidRPr="00A83217">
              <w:rPr>
                <w:rFonts w:ascii="新宋体" w:eastAsia="新宋体" w:hAnsi="新宋体"/>
                <w:szCs w:val="21"/>
              </w:rPr>
              <w:t>月</w:t>
            </w:r>
            <w:r w:rsidR="001372C1">
              <w:rPr>
                <w:rFonts w:ascii="新宋体" w:eastAsia="新宋体" w:hAnsi="新宋体" w:hint="eastAsia"/>
                <w:szCs w:val="21"/>
              </w:rPr>
              <w:t>04</w:t>
            </w:r>
            <w:r w:rsidRPr="00A83217">
              <w:rPr>
                <w:rFonts w:ascii="新宋体" w:eastAsia="新宋体" w:hAnsi="新宋体"/>
                <w:szCs w:val="21"/>
              </w:rPr>
              <w:t>日</w:t>
            </w:r>
            <w:r w:rsidR="00A83217" w:rsidRPr="00A83217">
              <w:rPr>
                <w:rFonts w:ascii="新宋体" w:eastAsia="新宋体" w:hAnsi="新宋体" w:hint="eastAsia"/>
                <w:szCs w:val="21"/>
              </w:rPr>
              <w:t>14</w:t>
            </w:r>
            <w:r w:rsidRPr="00A83217">
              <w:rPr>
                <w:rFonts w:ascii="新宋体" w:eastAsia="新宋体" w:hAnsi="新宋体"/>
                <w:szCs w:val="21"/>
              </w:rPr>
              <w:t>:</w:t>
            </w:r>
            <w:r w:rsidR="00A83217" w:rsidRPr="00A83217">
              <w:rPr>
                <w:rFonts w:ascii="新宋体" w:eastAsia="新宋体" w:hAnsi="新宋体" w:hint="eastAsia"/>
                <w:szCs w:val="21"/>
              </w:rPr>
              <w:t>30</w:t>
            </w:r>
            <w:r w:rsidRPr="00A83217">
              <w:rPr>
                <w:rFonts w:ascii="新宋体" w:eastAsia="新宋体" w:hAnsi="新宋体" w:cs="宋体" w:hint="eastAsia"/>
                <w:szCs w:val="21"/>
                <w:u w:val="single"/>
              </w:rPr>
              <w:t>（北京时间）</w:t>
            </w:r>
            <w:r w:rsidRPr="00A83217">
              <w:rPr>
                <w:rFonts w:ascii="新宋体" w:eastAsia="新宋体" w:hAnsi="新宋体" w:cs="宋体"/>
                <w:kern w:val="0"/>
                <w:szCs w:val="21"/>
              </w:rPr>
              <w:t>时。</w:t>
            </w:r>
          </w:p>
          <w:p w:rsidR="00191C2C" w:rsidRDefault="000A5764">
            <w:pPr>
              <w:spacing w:line="360" w:lineRule="auto"/>
              <w:rPr>
                <w:rFonts w:ascii="新宋体" w:eastAsia="新宋体" w:hAnsi="新宋体" w:cs="宋体"/>
                <w:kern w:val="0"/>
                <w:szCs w:val="21"/>
              </w:rPr>
            </w:pPr>
            <w:r w:rsidRPr="00A83217">
              <w:rPr>
                <w:rFonts w:ascii="新宋体" w:eastAsia="新宋体" w:hAnsi="新宋体" w:cs="宋体" w:hint="eastAsia"/>
                <w:kern w:val="0"/>
                <w:szCs w:val="21"/>
              </w:rPr>
              <w:t>2.</w:t>
            </w:r>
            <w:r w:rsidRPr="00A83217">
              <w:rPr>
                <w:rFonts w:ascii="新宋体" w:eastAsia="新宋体" w:hAnsi="新宋体" w:cs="宋体"/>
                <w:kern w:val="0"/>
                <w:szCs w:val="21"/>
              </w:rPr>
              <w:t>开标时间和地点</w:t>
            </w:r>
            <w:r w:rsidRPr="00A83217">
              <w:rPr>
                <w:rFonts w:ascii="新宋体" w:eastAsia="新宋体" w:hAnsi="新宋体" w:cs="宋体" w:hint="eastAsia"/>
                <w:kern w:val="0"/>
                <w:szCs w:val="21"/>
              </w:rPr>
              <w:t>：</w:t>
            </w:r>
            <w:r w:rsidRPr="00A83217">
              <w:rPr>
                <w:rFonts w:ascii="新宋体" w:eastAsia="新宋体" w:hAnsi="新宋体" w:cs="宋体"/>
                <w:kern w:val="0"/>
                <w:szCs w:val="21"/>
              </w:rPr>
              <w:t>定于</w:t>
            </w:r>
            <w:r w:rsidR="00A83217" w:rsidRPr="00A83217">
              <w:rPr>
                <w:rFonts w:ascii="新宋体" w:eastAsia="新宋体" w:hAnsi="新宋体" w:cs="宋体" w:hint="eastAsia"/>
                <w:kern w:val="0"/>
                <w:szCs w:val="21"/>
              </w:rPr>
              <w:t>2021</w:t>
            </w:r>
            <w:r w:rsidRPr="00A83217">
              <w:rPr>
                <w:rFonts w:ascii="新宋体" w:eastAsia="新宋体" w:hAnsi="新宋体"/>
                <w:szCs w:val="21"/>
              </w:rPr>
              <w:t>年</w:t>
            </w:r>
            <w:r w:rsidR="001372C1">
              <w:rPr>
                <w:rFonts w:ascii="新宋体" w:eastAsia="新宋体" w:hAnsi="新宋体" w:hint="eastAsia"/>
                <w:szCs w:val="21"/>
              </w:rPr>
              <w:t>11</w:t>
            </w:r>
            <w:r w:rsidRPr="00A83217">
              <w:rPr>
                <w:rFonts w:ascii="新宋体" w:eastAsia="新宋体" w:hAnsi="新宋体"/>
                <w:szCs w:val="21"/>
              </w:rPr>
              <w:t>月</w:t>
            </w:r>
            <w:r w:rsidR="001372C1">
              <w:rPr>
                <w:rFonts w:ascii="新宋体" w:eastAsia="新宋体" w:hAnsi="新宋体" w:hint="eastAsia"/>
                <w:szCs w:val="21"/>
              </w:rPr>
              <w:t>04</w:t>
            </w:r>
            <w:r w:rsidRPr="00A83217">
              <w:rPr>
                <w:rFonts w:ascii="新宋体" w:eastAsia="新宋体" w:hAnsi="新宋体"/>
                <w:szCs w:val="21"/>
              </w:rPr>
              <w:t>日</w:t>
            </w:r>
            <w:r w:rsidR="00A83217" w:rsidRPr="00A83217">
              <w:rPr>
                <w:rFonts w:ascii="新宋体" w:eastAsia="新宋体" w:hAnsi="新宋体" w:hint="eastAsia"/>
                <w:szCs w:val="21"/>
              </w:rPr>
              <w:t>14</w:t>
            </w:r>
            <w:r w:rsidRPr="00A83217">
              <w:rPr>
                <w:rFonts w:ascii="新宋体" w:eastAsia="新宋体" w:hAnsi="新宋体"/>
                <w:szCs w:val="21"/>
              </w:rPr>
              <w:t>:</w:t>
            </w:r>
            <w:r w:rsidR="00A83217" w:rsidRPr="00A83217">
              <w:rPr>
                <w:rFonts w:ascii="新宋体" w:eastAsia="新宋体" w:hAnsi="新宋体" w:hint="eastAsia"/>
                <w:szCs w:val="21"/>
              </w:rPr>
              <w:t>30</w:t>
            </w:r>
            <w:r w:rsidRPr="00A83217">
              <w:rPr>
                <w:rFonts w:ascii="新宋体" w:eastAsia="新宋体" w:hAnsi="新宋体" w:cs="宋体" w:hint="eastAsia"/>
                <w:szCs w:val="21"/>
                <w:u w:val="single"/>
              </w:rPr>
              <w:t>（北京时间）</w:t>
            </w:r>
            <w:r w:rsidRPr="00A83217">
              <w:rPr>
                <w:rFonts w:ascii="新宋体" w:eastAsia="新宋体" w:hAnsi="新宋体" w:cs="宋体"/>
                <w:kern w:val="0"/>
                <w:szCs w:val="21"/>
              </w:rPr>
              <w:t>时，在</w:t>
            </w:r>
            <w:r w:rsidRPr="00A83217">
              <w:rPr>
                <w:rFonts w:ascii="新宋体" w:eastAsia="新宋体" w:hAnsi="新宋体" w:cs="宋体" w:hint="eastAsia"/>
                <w:kern w:val="0"/>
                <w:szCs w:val="21"/>
              </w:rPr>
              <w:t>深圳市福田区天安数码</w:t>
            </w:r>
            <w:proofErr w:type="gramStart"/>
            <w:r w:rsidRPr="00A83217">
              <w:rPr>
                <w:rFonts w:ascii="新宋体" w:eastAsia="新宋体" w:hAnsi="新宋体" w:cs="宋体" w:hint="eastAsia"/>
                <w:kern w:val="0"/>
                <w:szCs w:val="21"/>
              </w:rPr>
              <w:t>城创新</w:t>
            </w:r>
            <w:proofErr w:type="gramEnd"/>
            <w:r w:rsidRPr="00A83217">
              <w:rPr>
                <w:rFonts w:ascii="新宋体" w:eastAsia="新宋体" w:hAnsi="新宋体" w:cs="宋体" w:hint="eastAsia"/>
                <w:kern w:val="0"/>
                <w:szCs w:val="21"/>
              </w:rPr>
              <w:t>科技广场一期B座1210</w:t>
            </w:r>
            <w:proofErr w:type="gramStart"/>
            <w:r w:rsidRPr="00A83217">
              <w:rPr>
                <w:rFonts w:ascii="新宋体" w:eastAsia="新宋体" w:hAnsi="新宋体" w:cs="宋体" w:hint="eastAsia"/>
                <w:kern w:val="0"/>
                <w:szCs w:val="21"/>
              </w:rPr>
              <w:t>室</w:t>
            </w:r>
            <w:r w:rsidRPr="00A83217">
              <w:rPr>
                <w:rFonts w:ascii="新宋体" w:eastAsia="新宋体" w:hAnsi="新宋体" w:cs="宋体"/>
                <w:kern w:val="0"/>
                <w:szCs w:val="21"/>
              </w:rPr>
              <w:t>公开</w:t>
            </w:r>
            <w:proofErr w:type="gramEnd"/>
            <w:r w:rsidRPr="00A83217">
              <w:rPr>
                <w:rFonts w:ascii="新宋体" w:eastAsia="新宋体" w:hAnsi="新宋体" w:cs="宋体"/>
                <w:kern w:val="0"/>
                <w:szCs w:val="21"/>
              </w:rPr>
              <w:t>开标</w:t>
            </w:r>
            <w:r w:rsidRPr="00A83217">
              <w:rPr>
                <w:rFonts w:ascii="新宋体" w:eastAsia="新宋体" w:hAnsi="新宋体" w:cs="宋体" w:hint="eastAsia"/>
                <w:kern w:val="0"/>
                <w:szCs w:val="21"/>
              </w:rPr>
              <w:t>；响应文件不接受邮寄，需法定代表（负责人）或其授权代表委托人送达开标现场</w:t>
            </w:r>
            <w:r w:rsidR="00ED399B" w:rsidRPr="00A83217">
              <w:rPr>
                <w:rFonts w:ascii="新宋体" w:eastAsia="新宋体" w:hAnsi="新宋体" w:cs="宋体" w:hint="eastAsia"/>
                <w:kern w:val="0"/>
                <w:szCs w:val="21"/>
              </w:rPr>
              <w:t>并参加开标会</w:t>
            </w:r>
            <w:r w:rsidRPr="00A83217">
              <w:rPr>
                <w:rFonts w:ascii="新宋体" w:eastAsia="新宋体" w:hAnsi="新宋体" w:cs="宋体" w:hint="eastAsia"/>
                <w:kern w:val="0"/>
                <w:szCs w:val="21"/>
              </w:rPr>
              <w:t>，逾期送达的、未送达指定地点的或者不按照招标文件要求密封的投标文件，</w:t>
            </w:r>
            <w:r w:rsidR="00ED399B" w:rsidRPr="00A83217">
              <w:rPr>
                <w:rFonts w:ascii="新宋体" w:eastAsia="新宋体" w:hAnsi="新宋体" w:cs="宋体" w:hint="eastAsia"/>
                <w:kern w:val="0"/>
                <w:szCs w:val="21"/>
              </w:rPr>
              <w:t>代理机构</w:t>
            </w:r>
            <w:r>
              <w:rPr>
                <w:rFonts w:ascii="新宋体" w:eastAsia="新宋体" w:hAnsi="新宋体" w:cs="宋体" w:hint="eastAsia"/>
                <w:color w:val="000000"/>
                <w:kern w:val="0"/>
                <w:szCs w:val="21"/>
              </w:rPr>
              <w:t>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Pr="00FD4282"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00A83217">
              <w:rPr>
                <w:rFonts w:ascii="新宋体" w:eastAsia="新宋体" w:hAnsi="新宋体" w:cs="宋体" w:hint="eastAsia"/>
                <w:szCs w:val="21"/>
              </w:rPr>
              <w:t>20</w:t>
            </w:r>
            <w:r w:rsidR="00A83217" w:rsidRPr="00A83217">
              <w:rPr>
                <w:rFonts w:ascii="新宋体" w:eastAsia="新宋体" w:hAnsi="新宋体" w:cs="宋体" w:hint="eastAsia"/>
                <w:szCs w:val="21"/>
              </w:rPr>
              <w:t>21</w:t>
            </w:r>
            <w:r w:rsidRPr="00A83217">
              <w:rPr>
                <w:rFonts w:ascii="新宋体" w:eastAsia="新宋体" w:hAnsi="新宋体"/>
                <w:szCs w:val="21"/>
              </w:rPr>
              <w:t>年</w:t>
            </w:r>
            <w:r w:rsidR="001372C1">
              <w:rPr>
                <w:rFonts w:ascii="新宋体" w:eastAsia="新宋体" w:hAnsi="新宋体" w:hint="eastAsia"/>
                <w:szCs w:val="21"/>
              </w:rPr>
              <w:t>11</w:t>
            </w:r>
            <w:r w:rsidRPr="00A83217">
              <w:rPr>
                <w:rFonts w:ascii="新宋体" w:eastAsia="新宋体" w:hAnsi="新宋体"/>
                <w:szCs w:val="21"/>
              </w:rPr>
              <w:t>月</w:t>
            </w:r>
            <w:r w:rsidR="001372C1">
              <w:rPr>
                <w:rFonts w:ascii="新宋体" w:eastAsia="新宋体" w:hAnsi="新宋体" w:hint="eastAsia"/>
                <w:szCs w:val="21"/>
              </w:rPr>
              <w:t>02</w:t>
            </w:r>
            <w:bookmarkStart w:id="2" w:name="_GoBack"/>
            <w:bookmarkEnd w:id="2"/>
            <w:r w:rsidRPr="00A83217">
              <w:rPr>
                <w:rFonts w:ascii="新宋体" w:eastAsia="新宋体" w:hAnsi="新宋体"/>
                <w:szCs w:val="21"/>
              </w:rPr>
              <w:t>日</w:t>
            </w:r>
            <w:r w:rsidR="00A83217" w:rsidRPr="00A83217">
              <w:rPr>
                <w:rFonts w:ascii="新宋体" w:eastAsia="新宋体" w:hAnsi="新宋体" w:hint="eastAsia"/>
                <w:szCs w:val="21"/>
              </w:rPr>
              <w:t>17</w:t>
            </w:r>
            <w:r w:rsidRPr="00A83217">
              <w:rPr>
                <w:rFonts w:ascii="新宋体" w:eastAsia="新宋体" w:hAnsi="新宋体"/>
                <w:szCs w:val="21"/>
              </w:rPr>
              <w:t>:</w:t>
            </w:r>
            <w:r w:rsidR="00A83217" w:rsidRPr="00A83217">
              <w:rPr>
                <w:rFonts w:ascii="新宋体" w:eastAsia="新宋体" w:hAnsi="新宋体" w:hint="eastAsia"/>
                <w:szCs w:val="21"/>
              </w:rPr>
              <w:t>30</w:t>
            </w:r>
            <w:r w:rsidRPr="00A83217">
              <w:rPr>
                <w:rFonts w:ascii="新宋体" w:eastAsia="新宋体" w:hAnsi="新宋体" w:cs="宋体" w:hint="eastAsia"/>
                <w:szCs w:val="21"/>
                <w:u w:val="single"/>
              </w:rPr>
              <w:t>（北京时间）</w:t>
            </w:r>
            <w:r w:rsidRPr="00A83217">
              <w:rPr>
                <w:rFonts w:ascii="新宋体" w:eastAsia="新宋体" w:hAnsi="新宋体" w:cs="宋体"/>
                <w:szCs w:val="21"/>
              </w:rPr>
              <w:t>时前，供应商如认为采购文件存在不明确、不清晰和前后不一</w:t>
            </w:r>
            <w:r>
              <w:rPr>
                <w:rFonts w:ascii="新宋体" w:eastAsia="新宋体" w:hAnsi="新宋体" w:cs="宋体"/>
                <w:szCs w:val="21"/>
              </w:rPr>
              <w:t>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w:t>
            </w:r>
            <w:r w:rsidRPr="00FD4282">
              <w:rPr>
                <w:rFonts w:ascii="新宋体" w:eastAsia="新宋体" w:hAnsi="新宋体" w:cs="宋体" w:hint="eastAsia"/>
                <w:szCs w:val="21"/>
              </w:rPr>
              <w:t>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FD4282">
              <w:rPr>
                <w:rFonts w:ascii="新宋体" w:eastAsia="新宋体" w:hAnsi="新宋体" w:cs="宋体" w:hint="eastAsia"/>
                <w:szCs w:val="21"/>
              </w:rPr>
              <w:t>邮时间</w:t>
            </w:r>
            <w:proofErr w:type="gramEnd"/>
            <w:r w:rsidRPr="00FD4282">
              <w:rPr>
                <w:rFonts w:ascii="新宋体" w:eastAsia="新宋体" w:hAnsi="新宋体" w:cs="宋体" w:hint="eastAsia"/>
                <w:szCs w:val="21"/>
              </w:rPr>
              <w:t>应在本公告发布之日起七个工作日内。现场提交、邮寄地址：深圳市福田区天安数码</w:t>
            </w:r>
            <w:proofErr w:type="gramStart"/>
            <w:r w:rsidRPr="00FD4282">
              <w:rPr>
                <w:rFonts w:ascii="新宋体" w:eastAsia="新宋体" w:hAnsi="新宋体" w:cs="宋体" w:hint="eastAsia"/>
                <w:szCs w:val="21"/>
              </w:rPr>
              <w:t>城创新</w:t>
            </w:r>
            <w:proofErr w:type="gramEnd"/>
            <w:r w:rsidRPr="00FD4282">
              <w:rPr>
                <w:rFonts w:ascii="新宋体" w:eastAsia="新宋体" w:hAnsi="新宋体" w:cs="宋体" w:hint="eastAsia"/>
                <w:szCs w:val="21"/>
              </w:rPr>
              <w:t>科技广场一期B座1210室。质疑咨询电话：</w:t>
            </w:r>
            <w:r w:rsidRPr="00FD4282">
              <w:rPr>
                <w:rFonts w:ascii="新宋体" w:eastAsia="新宋体" w:hAnsi="新宋体" w:cs="宋体"/>
                <w:szCs w:val="21"/>
              </w:rPr>
              <w:t>0755-88602731</w:t>
            </w:r>
            <w:r w:rsidRPr="00FD4282">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FD4282">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sidRPr="00FD4282">
              <w:rPr>
                <w:rFonts w:ascii="新宋体" w:eastAsia="新宋体" w:hAnsi="新宋体" w:cs="宋体" w:hint="eastAsia"/>
                <w:szCs w:val="21"/>
              </w:rPr>
              <w:t>3.代理机构</w:t>
            </w:r>
            <w:r w:rsidRPr="00FD4282">
              <w:rPr>
                <w:rFonts w:ascii="新宋体" w:eastAsia="新宋体" w:hAnsi="新宋体" w:cs="宋体"/>
                <w:szCs w:val="21"/>
              </w:rPr>
              <w:t>有权对中标供应商</w:t>
            </w:r>
            <w:r>
              <w:rPr>
                <w:rFonts w:ascii="新宋体" w:eastAsia="新宋体" w:hAnsi="新宋体" w:cs="宋体"/>
                <w:szCs w:val="21"/>
              </w:rPr>
              <w:t xml:space="preserve">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191C2C" w:rsidRPr="006D0349"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w:t>
            </w:r>
            <w:r w:rsidRPr="006D0349">
              <w:rPr>
                <w:rFonts w:ascii="新宋体" w:eastAsia="新宋体" w:hAnsi="新宋体" w:cs="宋体" w:hint="eastAsia"/>
                <w:bCs/>
                <w:kern w:val="0"/>
                <w:szCs w:val="21"/>
              </w:rPr>
              <w:t>法案件当事人名单、政府采购严重违法失信行为记录名单及其他不符合《中华人民共和国政府采购法》第二十二条规定条件的供应商，将取消其参与本次投标的资格。</w:t>
            </w:r>
          </w:p>
          <w:p w:rsidR="00191C2C" w:rsidRPr="00A83217" w:rsidRDefault="000A5764">
            <w:pPr>
              <w:spacing w:line="360" w:lineRule="auto"/>
              <w:rPr>
                <w:rFonts w:ascii="新宋体" w:eastAsia="新宋体" w:hAnsi="新宋体" w:cs="宋体"/>
                <w:bCs/>
                <w:kern w:val="0"/>
                <w:szCs w:val="21"/>
              </w:rPr>
            </w:pPr>
            <w:r w:rsidRPr="006D0349">
              <w:rPr>
                <w:rFonts w:ascii="新宋体" w:eastAsia="新宋体" w:hAnsi="新宋体" w:cs="宋体" w:hint="eastAsia"/>
                <w:szCs w:val="21"/>
              </w:rPr>
              <w:t>6.</w:t>
            </w:r>
            <w:r w:rsidRPr="006D0349">
              <w:rPr>
                <w:rFonts w:ascii="新宋体" w:eastAsia="新宋体" w:hAnsi="新宋体" w:cs="宋体" w:hint="eastAsia"/>
                <w:bCs/>
                <w:kern w:val="0"/>
                <w:szCs w:val="21"/>
              </w:rPr>
              <w:t>评标方法：综合评</w:t>
            </w:r>
            <w:r w:rsidRPr="00A83217">
              <w:rPr>
                <w:rFonts w:ascii="新宋体" w:eastAsia="新宋体" w:hAnsi="新宋体" w:cs="宋体" w:hint="eastAsia"/>
                <w:bCs/>
                <w:kern w:val="0"/>
                <w:szCs w:val="21"/>
              </w:rPr>
              <w:t>分法</w:t>
            </w:r>
          </w:p>
          <w:p w:rsidR="00191C2C" w:rsidRPr="00A83217" w:rsidRDefault="000A5764">
            <w:pPr>
              <w:spacing w:line="360" w:lineRule="auto"/>
              <w:rPr>
                <w:rFonts w:ascii="新宋体" w:eastAsia="新宋体" w:hAnsi="新宋体" w:cs="宋体"/>
                <w:b/>
                <w:szCs w:val="21"/>
              </w:rPr>
            </w:pPr>
            <w:r w:rsidRPr="00A83217">
              <w:rPr>
                <w:rFonts w:ascii="新宋体" w:eastAsia="新宋体" w:hAnsi="新宋体" w:cs="宋体" w:hint="eastAsia"/>
                <w:b/>
                <w:szCs w:val="21"/>
              </w:rPr>
              <w:t>七、对本次采购提出询问，请按</w:t>
            </w:r>
            <w:r w:rsidRPr="00A83217">
              <w:rPr>
                <w:rFonts w:ascii="新宋体" w:eastAsia="新宋体" w:hAnsi="新宋体" w:cs="宋体"/>
                <w:b/>
                <w:szCs w:val="21"/>
              </w:rPr>
              <w:t>以下方式</w:t>
            </w:r>
            <w:r w:rsidRPr="00A83217">
              <w:rPr>
                <w:rFonts w:ascii="新宋体" w:eastAsia="新宋体" w:hAnsi="新宋体" w:cs="宋体" w:hint="eastAsia"/>
                <w:b/>
                <w:szCs w:val="21"/>
              </w:rPr>
              <w:t>联系。</w:t>
            </w:r>
          </w:p>
          <w:p w:rsidR="00191C2C" w:rsidRPr="00A83217" w:rsidRDefault="000A5764">
            <w:pPr>
              <w:spacing w:line="360" w:lineRule="auto"/>
              <w:rPr>
                <w:rFonts w:ascii="新宋体" w:eastAsia="新宋体" w:hAnsi="新宋体"/>
                <w:szCs w:val="21"/>
              </w:rPr>
            </w:pPr>
            <w:r w:rsidRPr="00A83217">
              <w:rPr>
                <w:rFonts w:ascii="新宋体" w:eastAsia="新宋体" w:hAnsi="新宋体" w:cs="宋体" w:hint="eastAsia"/>
                <w:szCs w:val="21"/>
              </w:rPr>
              <w:t>1.采购人信息</w:t>
            </w:r>
          </w:p>
          <w:p w:rsidR="00191C2C" w:rsidRPr="00A83217" w:rsidRDefault="000A5764">
            <w:pPr>
              <w:spacing w:line="360" w:lineRule="auto"/>
              <w:rPr>
                <w:rFonts w:ascii="新宋体" w:eastAsia="新宋体" w:hAnsi="新宋体"/>
                <w:szCs w:val="21"/>
              </w:rPr>
            </w:pPr>
            <w:r w:rsidRPr="00A83217">
              <w:rPr>
                <w:rFonts w:ascii="新宋体" w:eastAsia="新宋体" w:hAnsi="新宋体" w:hint="eastAsia"/>
                <w:szCs w:val="21"/>
              </w:rPr>
              <w:t>名 称：</w:t>
            </w:r>
            <w:r w:rsidR="006D0349" w:rsidRPr="00A83217">
              <w:rPr>
                <w:rFonts w:ascii="新宋体" w:eastAsia="新宋体" w:hAnsi="新宋体" w:hint="eastAsia"/>
                <w:szCs w:val="21"/>
                <w:u w:val="single"/>
              </w:rPr>
              <w:t>深圳市司法局</w:t>
            </w:r>
          </w:p>
          <w:p w:rsidR="00191C2C" w:rsidRPr="00A83217" w:rsidRDefault="000A5764">
            <w:pPr>
              <w:spacing w:line="360" w:lineRule="auto"/>
              <w:rPr>
                <w:rFonts w:ascii="新宋体" w:eastAsia="新宋体" w:hAnsi="新宋体"/>
                <w:szCs w:val="21"/>
              </w:rPr>
            </w:pPr>
            <w:r w:rsidRPr="00A83217">
              <w:rPr>
                <w:rFonts w:ascii="新宋体" w:eastAsia="新宋体" w:hAnsi="新宋体" w:hint="eastAsia"/>
                <w:szCs w:val="21"/>
              </w:rPr>
              <w:t>地址：</w:t>
            </w:r>
            <w:r w:rsidR="006D0349" w:rsidRPr="00A83217">
              <w:rPr>
                <w:rFonts w:ascii="新宋体" w:eastAsia="新宋体" w:hAnsi="新宋体" w:hint="eastAsia"/>
                <w:szCs w:val="21"/>
                <w:u w:val="single"/>
              </w:rPr>
              <w:t>深圳市福田区景田路72号天平大厦</w:t>
            </w:r>
          </w:p>
          <w:p w:rsidR="00191C2C" w:rsidRPr="00A83217" w:rsidRDefault="000A5764">
            <w:pPr>
              <w:spacing w:line="360" w:lineRule="auto"/>
              <w:rPr>
                <w:rFonts w:ascii="新宋体" w:eastAsia="新宋体" w:hAnsi="新宋体"/>
                <w:szCs w:val="21"/>
                <w:u w:val="single"/>
              </w:rPr>
            </w:pPr>
            <w:r w:rsidRPr="00A83217">
              <w:rPr>
                <w:rFonts w:ascii="新宋体" w:eastAsia="新宋体" w:hAnsi="新宋体" w:hint="eastAsia"/>
                <w:szCs w:val="21"/>
              </w:rPr>
              <w:t>联系方式：</w:t>
            </w:r>
            <w:r w:rsidR="006D0349" w:rsidRPr="00A83217">
              <w:rPr>
                <w:rFonts w:ascii="新宋体" w:eastAsia="新宋体" w:hAnsi="新宋体"/>
                <w:szCs w:val="21"/>
                <w:u w:val="single"/>
              </w:rPr>
              <w:t>0755-83057222</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A83217" w:rsidRDefault="000A5764">
            <w:pPr>
              <w:spacing w:line="360" w:lineRule="auto"/>
              <w:jc w:val="right"/>
              <w:rPr>
                <w:rFonts w:ascii="新宋体" w:eastAsia="新宋体" w:hAnsi="新宋体"/>
                <w:bCs/>
                <w:szCs w:val="21"/>
              </w:rPr>
            </w:pPr>
            <w:r w:rsidRPr="00A83217">
              <w:rPr>
                <w:rFonts w:ascii="新宋体" w:eastAsia="新宋体" w:hAnsi="新宋体" w:hint="eastAsia"/>
                <w:bCs/>
                <w:szCs w:val="21"/>
              </w:rPr>
              <w:t>2021年</w:t>
            </w:r>
            <w:r w:rsidR="00A83217" w:rsidRPr="00A83217">
              <w:rPr>
                <w:rFonts w:ascii="新宋体" w:eastAsia="新宋体" w:hAnsi="新宋体" w:hint="eastAsia"/>
                <w:bCs/>
                <w:szCs w:val="21"/>
              </w:rPr>
              <w:t>10</w:t>
            </w:r>
            <w:r w:rsidRPr="00A83217">
              <w:rPr>
                <w:rFonts w:ascii="新宋体" w:eastAsia="新宋体" w:hAnsi="新宋体" w:hint="eastAsia"/>
                <w:bCs/>
                <w:szCs w:val="21"/>
              </w:rPr>
              <w:t>月</w:t>
            </w:r>
            <w:r w:rsidR="00A83217" w:rsidRPr="00A83217">
              <w:rPr>
                <w:rFonts w:ascii="新宋体" w:eastAsia="新宋体" w:hAnsi="新宋体" w:hint="eastAsia"/>
                <w:bCs/>
                <w:szCs w:val="21"/>
              </w:rPr>
              <w:t>12</w:t>
            </w:r>
            <w:r w:rsidRPr="00A83217">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w:t>
            </w:r>
            <w:r w:rsidRPr="006D0349">
              <w:rPr>
                <w:rFonts w:ascii="新宋体" w:eastAsia="新宋体" w:hAnsi="新宋体" w:hint="eastAsia"/>
                <w:snapToGrid w:val="0"/>
                <w:szCs w:val="21"/>
                <w:lang w:val="zh-CN"/>
              </w:rPr>
              <w:t>照招标文件的要求提交纸质文件正本1份，副本4份，电子文件1份（WORD和PDF格式电子文档各1份）电子文档要求U盘或刻录光盘，PDF格式有签字盖章，不留密码，无病毒，不压缩，密封提交，所有</w:t>
            </w:r>
            <w:r w:rsidRPr="006D0349">
              <w:rPr>
                <w:rFonts w:ascii="新宋体" w:eastAsia="新宋体" w:hAnsi="新宋体" w:cs="宋体" w:hint="eastAsia"/>
                <w:snapToGrid w:val="0"/>
                <w:szCs w:val="21"/>
                <w:lang w:val="zh-CN"/>
              </w:rPr>
              <w:t>应答文件</w:t>
            </w:r>
            <w:r w:rsidRPr="006D0349">
              <w:rPr>
                <w:rFonts w:ascii="新宋体" w:eastAsia="新宋体" w:hAnsi="新宋体"/>
                <w:snapToGrid w:val="0"/>
                <w:szCs w:val="21"/>
                <w:lang w:val="zh-CN"/>
              </w:rPr>
              <w:t>应于</w:t>
            </w:r>
            <w:r w:rsidRPr="006D0349">
              <w:rPr>
                <w:rFonts w:ascii="新宋体" w:eastAsia="新宋体" w:hAnsi="新宋体" w:hint="eastAsia"/>
                <w:snapToGrid w:val="0"/>
                <w:szCs w:val="21"/>
                <w:lang w:val="zh-CN"/>
              </w:rPr>
              <w:t>递交截止时间</w:t>
            </w:r>
            <w:r w:rsidRPr="006D0349">
              <w:rPr>
                <w:rFonts w:ascii="新宋体" w:eastAsia="新宋体" w:hAnsi="新宋体"/>
                <w:snapToGrid w:val="0"/>
                <w:szCs w:val="21"/>
                <w:lang w:val="zh-CN"/>
              </w:rPr>
              <w:t>之前</w:t>
            </w:r>
            <w:r w:rsidRPr="006D0349">
              <w:rPr>
                <w:rFonts w:ascii="新宋体" w:eastAsia="新宋体" w:hAnsi="新宋体" w:hint="eastAsia"/>
                <w:snapToGrid w:val="0"/>
                <w:szCs w:val="21"/>
                <w:lang w:val="zh-CN"/>
              </w:rPr>
              <w:t>送达招标文件规定的地址</w:t>
            </w:r>
            <w:r w:rsidRPr="006D0349">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sidR="006D0349" w:rsidRPr="006D0349">
        <w:rPr>
          <w:rFonts w:hint="eastAsia"/>
        </w:rPr>
        <w:t xml:space="preserve"> </w:t>
      </w:r>
      <w:r w:rsidR="006D0349" w:rsidRPr="006D0349">
        <w:rPr>
          <w:rFonts w:ascii="新宋体" w:eastAsia="新宋体" w:hAnsi="新宋体" w:cs="宋体" w:hint="eastAsia"/>
          <w:szCs w:val="21"/>
        </w:rPr>
        <w:t>人民币180,000.00元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6D0349" w:rsidRPr="006D0349">
        <w:rPr>
          <w:rFonts w:ascii="新宋体" w:eastAsia="新宋体" w:hAnsi="新宋体" w:cs="宋体" w:hint="eastAsia"/>
          <w:szCs w:val="21"/>
        </w:rPr>
        <w:t>人民币180,000.00元</w:t>
      </w:r>
    </w:p>
    <w:p w:rsidR="00191C2C" w:rsidRDefault="00191C2C">
      <w:pPr>
        <w:rPr>
          <w:rFonts w:ascii="新宋体" w:eastAsia="新宋体" w:hAnsi="新宋体" w:cs="宋体"/>
          <w:szCs w:val="21"/>
        </w:rPr>
      </w:pPr>
    </w:p>
    <w:p w:rsidR="006D0349" w:rsidRDefault="000A5764" w:rsidP="006D0349">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191C2C" w:rsidRDefault="006D0349" w:rsidP="006D0349">
      <w:pPr>
        <w:spacing w:line="360" w:lineRule="auto"/>
        <w:ind w:firstLineChars="200" w:firstLine="420"/>
        <w:rPr>
          <w:rFonts w:ascii="新宋体" w:eastAsia="新宋体" w:hAnsi="新宋体" w:cs="宋体"/>
          <w:szCs w:val="21"/>
        </w:rPr>
      </w:pPr>
      <w:r w:rsidRPr="006D0349">
        <w:rPr>
          <w:rFonts w:ascii="新宋体" w:eastAsia="新宋体" w:hAnsi="新宋体" w:cs="宋体" w:hint="eastAsia"/>
          <w:szCs w:val="21"/>
        </w:rPr>
        <w:t>习近平总书记提出：“社会主义市场经济是信用经济、法治经济”。中共中央、国务院《关于支持深圳建设中国特色社会主义先行示范区的意见》更是明确深圳要“推行信用监管改革，促进各类市场主体守法诚信经营”“加强社会信用体系建设，率先构建统一的社会信用平台”。可以看出，社会信用体系建设对构建可信交易环境，促进经济高质量发展具有重要意义，而社会信用体系建设有赖于立法的保价护航。对此，深圳早在二十年前便在全国先行先试，率先以立法推动建设社会信用体系，近几年来，深圳也不断深化社会信用改革，在社会信用体系建设领域已作了有益探索。但是从目前相关立法文件来看，社会信用领域立法存在政出多门，未成体系等问题，加之目前“信用泛</w:t>
      </w:r>
      <w:r w:rsidRPr="006D0349">
        <w:rPr>
          <w:rFonts w:ascii="新宋体" w:eastAsia="新宋体" w:hAnsi="新宋体" w:cs="宋体" w:hint="eastAsia"/>
          <w:szCs w:val="21"/>
        </w:rPr>
        <w:lastRenderedPageBreak/>
        <w:t>化”、信用服务行业监管缺位等一系列问题日益突出严重，有必要探索通过推动社会信用综合立法，将个人破产、数字经济、跨境电商等事项一并纳入社会信用法律制度中去。因此，如何用足用好特区立法权，回应当下我市社会信用领域面临的问题，助力先行示范区建设，如何结合相关立法工作实际，调研我市社会信用体系现状并分析存在的相关问题，提出有关的立法思路和制度设计建议是目前我市在社会信用体系建设中需要重点研究解决的问题。</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（一）服务内容</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 xml:space="preserve">1.我国及深圳市社会信用体系立法政策发展脉络梳理 </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 xml:space="preserve">2.社会信用体系立法国内外先进经验分析 </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3.深圳社会信用体系建设现状及存在的问题</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4.以立法推动社会信用体系建设的基本思路、具体制度设计和创新说明论证</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（二）人员要求</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（1）考虑到课题研究特点，优先选择对社会信用体系建设有一定研究的服务团队来开展此项目，除团队负责人外，团队成员不少于2名。</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（2）中标单位负责根据岗位需求对工作人员进行业务培训，所配备的工作人员</w:t>
      </w:r>
      <w:proofErr w:type="gramStart"/>
      <w:r w:rsidRPr="006D0349">
        <w:rPr>
          <w:rFonts w:ascii="新宋体" w:eastAsia="新宋体" w:hAnsi="新宋体" w:hint="eastAsia"/>
        </w:rPr>
        <w:t>须相对</w:t>
      </w:r>
      <w:proofErr w:type="gramEnd"/>
      <w:r w:rsidRPr="006D0349">
        <w:rPr>
          <w:rFonts w:ascii="新宋体" w:eastAsia="新宋体" w:hAnsi="新宋体" w:hint="eastAsia"/>
        </w:rPr>
        <w:t>稳定，在合同期内除不可抗力因素不得随意变更，人员有变动或离职时，需提前至少1个月正式通知招标单位，并安排好新员工的上岗培训和交接手续。</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研究成果为:</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（1）完成“以特区立法促进深圳社会信用体系建设研究”课题，形成研究成果报告；</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（2）研究过程中形成的重要资料。</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项目研究计划于2021年12月15日前完成。工作进度安排如下：</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1.2021年10月底前完成基础资料搜集、基础研究工作；</w:t>
      </w:r>
    </w:p>
    <w:p w:rsidR="006D0349" w:rsidRPr="006D0349" w:rsidRDefault="006D0349" w:rsidP="006D0349">
      <w:pPr>
        <w:spacing w:line="360" w:lineRule="auto"/>
        <w:rPr>
          <w:rFonts w:ascii="新宋体" w:eastAsia="新宋体" w:hAnsi="新宋体"/>
        </w:rPr>
      </w:pPr>
      <w:r w:rsidRPr="006D0349">
        <w:rPr>
          <w:rFonts w:ascii="新宋体" w:eastAsia="新宋体" w:hAnsi="新宋体" w:hint="eastAsia"/>
        </w:rPr>
        <w:t>2.2021年11月25日前完成研究成果报告初稿；</w:t>
      </w:r>
    </w:p>
    <w:p w:rsidR="00191C2C" w:rsidRPr="006D0349" w:rsidRDefault="006D0349" w:rsidP="006D0349">
      <w:pPr>
        <w:spacing w:line="360" w:lineRule="auto"/>
        <w:rPr>
          <w:rFonts w:ascii="新宋体" w:eastAsia="新宋体" w:hAnsi="新宋体"/>
        </w:rPr>
      </w:pPr>
      <w:r w:rsidRPr="006D0349">
        <w:rPr>
          <w:rFonts w:ascii="新宋体" w:eastAsia="新宋体" w:hAnsi="新宋体" w:hint="eastAsia"/>
        </w:rPr>
        <w:t>3.2021年12月15日前形成研究成果报告终稿。</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五、项目商务要求</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（一）服务期限：</w:t>
      </w:r>
      <w:r w:rsidR="006D0349" w:rsidRPr="006D0349">
        <w:rPr>
          <w:rFonts w:ascii="新宋体" w:eastAsia="新宋体" w:hAnsi="新宋体" w:cs="宋体" w:hint="eastAsia"/>
          <w:szCs w:val="21"/>
        </w:rPr>
        <w:t>合同签订之日起至2021年12月31日</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（二）付款方式：</w:t>
      </w:r>
      <w:r w:rsidR="006D0349" w:rsidRPr="006D0349">
        <w:rPr>
          <w:rFonts w:ascii="新宋体" w:eastAsia="新宋体" w:hAnsi="新宋体" w:cs="宋体" w:hint="eastAsia"/>
          <w:szCs w:val="21"/>
        </w:rPr>
        <w:t>财政性付款。分两次支付：签订委托合同后十个工作日内支付首期款，为中标金额的60%；项目全部完成并通过采购人行政验收后十个工作日内完成尾款支付，为中标金额的40%。</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6D0349" w:rsidRPr="006D0349">
        <w:rPr>
          <w:rFonts w:ascii="新宋体" w:eastAsia="新宋体" w:hAnsi="新宋体" w:cs="宋体" w:hint="eastAsia"/>
          <w:szCs w:val="21"/>
        </w:rPr>
        <w:t>本项目服务中标人提交的成果通过专家评审和采购人审核验收。</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lastRenderedPageBreak/>
        <w:t>2.违约金：_______________</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06" w:rsidRDefault="00D90C06">
      <w:r>
        <w:separator/>
      </w:r>
    </w:p>
  </w:endnote>
  <w:endnote w:type="continuationSeparator" w:id="0">
    <w:p w:rsidR="00D90C06" w:rsidRDefault="00D9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06" w:rsidRDefault="00D90C0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90C06" w:rsidRDefault="00D90C0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06" w:rsidRDefault="00D90C0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1372C1">
      <w:rPr>
        <w:noProof/>
      </w:rPr>
      <w:t>13</w:t>
    </w:r>
    <w:r>
      <w:fldChar w:fldCharType="end"/>
    </w:r>
    <w:r>
      <w:t xml:space="preserve"> -</w:t>
    </w:r>
  </w:p>
  <w:p w:rsidR="00D90C06" w:rsidRDefault="00D90C0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06" w:rsidRDefault="00D90C06">
      <w:r>
        <w:separator/>
      </w:r>
    </w:p>
  </w:footnote>
  <w:footnote w:type="continuationSeparator" w:id="0">
    <w:p w:rsidR="00D90C06" w:rsidRDefault="00D9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06" w:rsidRDefault="00D90C0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2C1"/>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09"/>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51B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349"/>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217"/>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9F4"/>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C06"/>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4282"/>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E606B-00D4-4AE8-B27B-87416A4C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48</Pages>
  <Words>35911</Words>
  <Characters>4152</Characters>
  <Application>Microsoft Office Word</Application>
  <DocSecurity>0</DocSecurity>
  <Lines>34</Lines>
  <Paragraphs>79</Paragraphs>
  <ScaleCrop>false</ScaleCrop>
  <Company>Microsoft</Company>
  <LinksUpToDate>false</LinksUpToDate>
  <CharactersWithSpaces>39984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42</cp:revision>
  <cp:lastPrinted>2019-08-14T07:26:00Z</cp:lastPrinted>
  <dcterms:created xsi:type="dcterms:W3CDTF">2021-02-04T08:42:00Z</dcterms:created>
  <dcterms:modified xsi:type="dcterms:W3CDTF">2021-10-25T09:59:00Z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